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3C5F" w14:textId="45220801" w:rsidR="00921AD7" w:rsidRPr="006A44E1" w:rsidRDefault="00921AD7" w:rsidP="00AD4DAC">
      <w:pPr>
        <w:rPr>
          <w:rFonts w:hAnsi="ＭＳ 明朝"/>
          <w:sz w:val="21"/>
          <w:szCs w:val="24"/>
        </w:rPr>
      </w:pPr>
      <w:r w:rsidRPr="006A44E1">
        <w:rPr>
          <w:rFonts w:hAnsi="ＭＳ 明朝" w:hint="eastAsia"/>
          <w:kern w:val="0"/>
        </w:rPr>
        <w:t>病</w:t>
      </w:r>
      <w:r w:rsidR="005A4607">
        <w:rPr>
          <w:rFonts w:hAnsi="ＭＳ 明朝" w:hint="eastAsia"/>
          <w:kern w:val="0"/>
        </w:rPr>
        <w:t>電</w:t>
      </w:r>
      <w:r w:rsidRPr="006A44E1">
        <w:rPr>
          <w:rFonts w:hAnsi="ＭＳ 明朝" w:hint="eastAsia"/>
          <w:kern w:val="0"/>
        </w:rPr>
        <w:t xml:space="preserve">　様式１８</w:t>
      </w:r>
    </w:p>
    <w:p w14:paraId="1955057F" w14:textId="41500104" w:rsidR="00921AD7" w:rsidRPr="006A44E1" w:rsidRDefault="00921AD7" w:rsidP="00D04281">
      <w:pPr>
        <w:ind w:right="98"/>
        <w:jc w:val="center"/>
        <w:rPr>
          <w:rFonts w:hAnsi="ＭＳ 明朝"/>
          <w:b/>
          <w:sz w:val="28"/>
          <w:szCs w:val="28"/>
        </w:rPr>
      </w:pPr>
      <w:r w:rsidRPr="00EC190D">
        <w:rPr>
          <w:rFonts w:hAnsi="ＭＳ 明朝" w:hint="eastAsia"/>
          <w:b/>
          <w:kern w:val="0"/>
          <w:sz w:val="28"/>
          <w:szCs w:val="28"/>
        </w:rPr>
        <w:t>病院建物使用前自主検査</w:t>
      </w:r>
      <w:r w:rsidR="00EC190D">
        <w:rPr>
          <w:rFonts w:hAnsi="ＭＳ 明朝" w:hint="eastAsia"/>
          <w:b/>
          <w:kern w:val="0"/>
          <w:sz w:val="28"/>
          <w:szCs w:val="28"/>
        </w:rPr>
        <w:t>届</w:t>
      </w:r>
    </w:p>
    <w:p w14:paraId="6DC08BB6" w14:textId="77777777" w:rsidR="00921AD7" w:rsidRPr="006A44E1" w:rsidRDefault="00921AD7" w:rsidP="00921AD7">
      <w:pPr>
        <w:ind w:right="1440"/>
        <w:rPr>
          <w:rFonts w:hAnsi="ＭＳ 明朝"/>
        </w:rPr>
      </w:pPr>
    </w:p>
    <w:p w14:paraId="0EBCB643" w14:textId="77777777"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3695"/>
        </w:rPr>
        <w:t>令和</w:t>
      </w:r>
      <w:r w:rsidRPr="00B961A7">
        <w:rPr>
          <w:rFonts w:hAnsi="ＭＳ 明朝" w:hint="eastAsia"/>
          <w:spacing w:val="20"/>
          <w:w w:val="92"/>
          <w:kern w:val="0"/>
          <w:fitText w:val="2640" w:id="-1825853695"/>
        </w:rPr>
        <w:t xml:space="preserve">　　年　　月　　</w:t>
      </w:r>
      <w:r w:rsidRPr="00B961A7">
        <w:rPr>
          <w:rFonts w:hAnsi="ＭＳ 明朝" w:hint="eastAsia"/>
          <w:spacing w:val="5"/>
          <w:w w:val="92"/>
          <w:kern w:val="0"/>
          <w:fitText w:val="2640" w:id="-1825853695"/>
        </w:rPr>
        <w:t>日</w:t>
      </w:r>
      <w:r w:rsidRPr="006A44E1">
        <w:rPr>
          <w:rFonts w:hAnsi="ＭＳ 明朝" w:hint="eastAsia"/>
          <w:kern w:val="0"/>
        </w:rPr>
        <w:t xml:space="preserve">　</w:t>
      </w:r>
    </w:p>
    <w:p w14:paraId="78A8E69A" w14:textId="77777777" w:rsidR="00921AD7" w:rsidRPr="00413B08" w:rsidRDefault="00921AD7" w:rsidP="00921AD7">
      <w:pPr>
        <w:ind w:right="1440"/>
        <w:rPr>
          <w:rFonts w:hAnsi="ＭＳ 明朝"/>
        </w:rPr>
      </w:pPr>
    </w:p>
    <w:p w14:paraId="02A39FFB" w14:textId="77777777" w:rsidR="00921AD7" w:rsidRPr="006A44E1" w:rsidRDefault="00921AD7" w:rsidP="00921AD7">
      <w:pPr>
        <w:rPr>
          <w:rFonts w:hAnsi="ＭＳ 明朝"/>
        </w:rPr>
      </w:pPr>
      <w:r w:rsidRPr="006A44E1">
        <w:rPr>
          <w:rFonts w:hAnsi="ＭＳ 明朝" w:hint="eastAsia"/>
        </w:rPr>
        <w:t>兵庫県知事（兵庫県　　　　県民局長）様</w:t>
      </w:r>
    </w:p>
    <w:p w14:paraId="5A3D0160" w14:textId="77777777" w:rsidR="00921AD7" w:rsidRPr="006A44E1" w:rsidRDefault="00921AD7" w:rsidP="00921AD7">
      <w:pPr>
        <w:rPr>
          <w:rFonts w:hAnsi="ＭＳ 明朝"/>
        </w:rPr>
      </w:pPr>
    </w:p>
    <w:p w14:paraId="716AAB9F" w14:textId="77777777" w:rsidR="00921AD7" w:rsidRPr="006A44E1" w:rsidRDefault="00921AD7" w:rsidP="00921AD7">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446EB40" w14:textId="77777777" w:rsidR="00921AD7" w:rsidRPr="006A44E1" w:rsidRDefault="00921AD7" w:rsidP="00921AD7">
      <w:pPr>
        <w:wordWrap w:val="0"/>
        <w:spacing w:line="0" w:lineRule="atLeast"/>
        <w:ind w:right="-1"/>
        <w:jc w:val="right"/>
        <w:rPr>
          <w:rFonts w:hAnsi="ＭＳ 明朝"/>
        </w:rPr>
      </w:pPr>
      <w:r w:rsidRPr="006A44E1">
        <w:rPr>
          <w:rFonts w:hAnsi="ＭＳ 明朝" w:hint="eastAsia"/>
          <w:spacing w:val="37"/>
          <w:kern w:val="0"/>
          <w:fitText w:val="5520" w:id="331724545"/>
        </w:rPr>
        <w:t>（法人にあっては主たる事務所の所在地</w:t>
      </w:r>
      <w:r w:rsidRPr="006A44E1">
        <w:rPr>
          <w:rFonts w:hAnsi="ＭＳ 明朝" w:hint="eastAsia"/>
          <w:spacing w:val="4"/>
          <w:kern w:val="0"/>
          <w:fitText w:val="5520" w:id="331724545"/>
        </w:rPr>
        <w:t>）</w:t>
      </w:r>
    </w:p>
    <w:p w14:paraId="4FBBACB9" w14:textId="77777777" w:rsidR="00921AD7" w:rsidRPr="006A44E1" w:rsidRDefault="00921AD7" w:rsidP="00921AD7">
      <w:pPr>
        <w:wordWrap w:val="0"/>
        <w:spacing w:line="0" w:lineRule="atLeast"/>
        <w:jc w:val="right"/>
        <w:rPr>
          <w:rFonts w:hAnsi="ＭＳ 明朝" w:cs="ＭＳ ゴシック"/>
        </w:rPr>
      </w:pPr>
    </w:p>
    <w:p w14:paraId="6DDE1111" w14:textId="77777777" w:rsidR="00921AD7" w:rsidRPr="006A44E1" w:rsidRDefault="00921AD7" w:rsidP="00921AD7">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921AD7" w:rsidRPr="006A44E1">
              <w:rPr>
                <w:rFonts w:hAnsi="ＭＳ 明朝" w:cs="ＭＳ ゴシック"/>
                <w:sz w:val="18"/>
              </w:rPr>
              <w:t>（ふりがな）</w:t>
            </w:r>
          </w:rt>
          <w:rubyBase>
            <w:r w:rsidR="00921AD7" w:rsidRPr="006A44E1">
              <w:rPr>
                <w:rFonts w:hAnsi="ＭＳ 明朝" w:cs="ＭＳ ゴシック"/>
              </w:rPr>
              <w:t>開設者氏名</w:t>
            </w:r>
          </w:rubyBase>
        </w:ruby>
      </w:r>
      <w:r w:rsidR="00AD4DAC"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14:paraId="7B41AD89" w14:textId="77777777" w:rsidR="00921AD7" w:rsidRPr="006A44E1" w:rsidRDefault="00921AD7" w:rsidP="00921AD7">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31724546"/>
        </w:rPr>
        <w:t>（法人にあっては、名称及び代表者の職氏名</w:t>
      </w:r>
      <w:r w:rsidRPr="006A44E1">
        <w:rPr>
          <w:rFonts w:hAnsi="ＭＳ 明朝" w:cs="ＭＳ ゴシック" w:hint="eastAsia"/>
          <w:spacing w:val="10"/>
          <w:kern w:val="0"/>
          <w:fitText w:val="5520" w:id="331724546"/>
        </w:rPr>
        <w:t>）</w:t>
      </w:r>
    </w:p>
    <w:p w14:paraId="21AB646C" w14:textId="77777777" w:rsidR="00921AD7" w:rsidRPr="006A44E1" w:rsidRDefault="00921AD7" w:rsidP="00921AD7">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31724547"/>
        </w:rPr>
        <w:t>電</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話</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 xml:space="preserve">－　</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 xml:space="preserve">（担当：　　　</w:t>
      </w:r>
      <w:r w:rsidRPr="006A44E1">
        <w:rPr>
          <w:rFonts w:hAnsi="ＭＳ 明朝" w:cs="ＭＳ ゴシック" w:hint="eastAsia"/>
          <w:spacing w:val="12"/>
          <w:kern w:val="0"/>
          <w:fitText w:val="5520" w:id="331724547"/>
        </w:rPr>
        <w:t>）</w:t>
      </w:r>
    </w:p>
    <w:p w14:paraId="47383C41" w14:textId="77777777" w:rsidR="00921AD7" w:rsidRPr="006A44E1" w:rsidRDefault="00921AD7" w:rsidP="00921AD7">
      <w:pPr>
        <w:ind w:right="1440"/>
        <w:rPr>
          <w:rFonts w:hAnsi="ＭＳ 明朝"/>
        </w:rPr>
      </w:pPr>
    </w:p>
    <w:p w14:paraId="536C6C38" w14:textId="568D388F" w:rsidR="00921AD7" w:rsidRPr="006A44E1" w:rsidRDefault="00921AD7" w:rsidP="00EC190D">
      <w:pPr>
        <w:ind w:firstLineChars="100" w:firstLine="210"/>
        <w:rPr>
          <w:rFonts w:hAnsi="ＭＳ 明朝"/>
        </w:rPr>
      </w:pPr>
      <w:r w:rsidRPr="006A44E1">
        <w:rPr>
          <w:rFonts w:hAnsi="ＭＳ 明朝" w:hint="eastAsia"/>
        </w:rPr>
        <w:t>次のとおり</w:t>
      </w:r>
      <w:r w:rsidR="00EC190D" w:rsidRPr="006A44E1">
        <w:rPr>
          <w:rFonts w:hAnsi="ＭＳ 明朝" w:hint="eastAsia"/>
        </w:rPr>
        <w:t>病院建物構造設備の自主検査を実施した結果、医療法第７条第１項又は第２項の許可に係る内容と相違なく、かつ必要な基準を満たし、実際に使用可能な状態にあることを確認しましたので届け出します。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9140"/>
      </w:tblGrid>
      <w:tr w:rsidR="00921AD7" w:rsidRPr="006A44E1" w14:paraId="1108EE2F" w14:textId="77777777">
        <w:tc>
          <w:tcPr>
            <w:tcW w:w="459" w:type="dxa"/>
            <w:tcBorders>
              <w:top w:val="single" w:sz="12" w:space="0" w:color="auto"/>
              <w:left w:val="single" w:sz="12" w:space="0" w:color="auto"/>
            </w:tcBorders>
          </w:tcPr>
          <w:p w14:paraId="01807BAF" w14:textId="77777777" w:rsidR="00921AD7" w:rsidRPr="006A44E1" w:rsidRDefault="00921AD7" w:rsidP="00D871E3">
            <w:pPr>
              <w:jc w:val="distribute"/>
              <w:rPr>
                <w:rFonts w:hAnsi="ＭＳ 明朝" w:cs="ＭＳ Ｐゴシック"/>
              </w:rPr>
            </w:pPr>
            <w:r w:rsidRPr="006A44E1">
              <w:rPr>
                <w:rFonts w:hAnsi="ＭＳ 明朝" w:cs="ＭＳ Ｐゴシック" w:hint="eastAsia"/>
              </w:rPr>
              <w:t>検査対象</w:t>
            </w:r>
          </w:p>
        </w:tc>
        <w:tc>
          <w:tcPr>
            <w:tcW w:w="9377" w:type="dxa"/>
            <w:tcBorders>
              <w:top w:val="single" w:sz="12" w:space="0" w:color="auto"/>
              <w:right w:val="single" w:sz="12" w:space="0" w:color="auto"/>
            </w:tcBorders>
          </w:tcPr>
          <w:p w14:paraId="3915AC29" w14:textId="77777777" w:rsidR="00921AD7" w:rsidRPr="006A44E1" w:rsidRDefault="00921AD7" w:rsidP="00D871E3">
            <w:pPr>
              <w:spacing w:line="480" w:lineRule="auto"/>
              <w:rPr>
                <w:rFonts w:hAnsi="ＭＳ 明朝" w:cs="ＭＳ Ｐゴシック"/>
                <w:u w:val="single"/>
              </w:rPr>
            </w:pPr>
            <w:r w:rsidRPr="006A44E1">
              <w:rPr>
                <w:rFonts w:hAnsi="ＭＳ 明朝" w:cs="ＭＳ Ｐゴシック" w:hint="eastAsia"/>
              </w:rPr>
              <w:t>（</w:t>
            </w:r>
            <w:r w:rsidRPr="006A44E1">
              <w:rPr>
                <w:rFonts w:hAnsi="ＭＳ 明朝" w:cs="ＭＳ Ｐゴシック" w:hint="eastAsia"/>
                <w:u w:val="single"/>
              </w:rPr>
              <w:t xml:space="preserve">施設名）　　　　　　　　　　　　　　　　　　</w:t>
            </w:r>
          </w:p>
          <w:p w14:paraId="0F7A7498" w14:textId="77777777" w:rsidR="00921AD7" w:rsidRPr="006A44E1" w:rsidRDefault="00921AD7" w:rsidP="00D871E3">
            <w:pPr>
              <w:spacing w:line="240" w:lineRule="exact"/>
              <w:rPr>
                <w:rFonts w:hAnsi="ＭＳ 明朝" w:cs="ＭＳ Ｐゴシック"/>
              </w:rPr>
            </w:pPr>
            <w:r w:rsidRPr="006A44E1">
              <w:rPr>
                <w:rFonts w:hAnsi="ＭＳ 明朝" w:cs="ＭＳ Ｐゴシック" w:hint="eastAsia"/>
              </w:rPr>
              <w:t xml:space="preserve">（許可種別）　</w:t>
            </w:r>
          </w:p>
          <w:p w14:paraId="67D7A609" w14:textId="77777777" w:rsidR="00921AD7" w:rsidRPr="006A44E1" w:rsidRDefault="00413B08" w:rsidP="00AD4DAC">
            <w:pPr>
              <w:rPr>
                <w:rFonts w:hAnsi="ＭＳ 明朝" w:cs="ＭＳ Ｐゴシック"/>
                <w:u w:val="single"/>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日・兵庫県指令　</w:t>
            </w:r>
            <w:r w:rsidR="00305382" w:rsidRPr="006A44E1">
              <w:rPr>
                <w:rFonts w:hAnsi="ＭＳ 明朝" w:cs="ＭＳ Ｐゴシック" w:hint="eastAsia"/>
              </w:rPr>
              <w:t>医</w:t>
            </w:r>
            <w:r w:rsidR="00921AD7" w:rsidRPr="006A44E1">
              <w:rPr>
                <w:rFonts w:hAnsi="ＭＳ 明朝" w:cs="ＭＳ Ｐゴシック" w:hint="eastAsia"/>
              </w:rPr>
              <w:t>第　　　　号：</w:t>
            </w:r>
            <w:r w:rsidR="00921AD7" w:rsidRPr="006A44E1">
              <w:rPr>
                <w:rFonts w:hAnsi="ＭＳ 明朝" w:cs="ＭＳ Ｐゴシック" w:hint="eastAsia"/>
                <w:u w:val="single"/>
              </w:rPr>
              <w:t xml:space="preserve">開設許可 　　　</w:t>
            </w:r>
          </w:p>
          <w:p w14:paraId="570997A9" w14:textId="035C2EE3" w:rsidR="00921AD7" w:rsidRPr="006A44E1" w:rsidRDefault="00B961A7" w:rsidP="00AD4DAC">
            <w:pPr>
              <w:rPr>
                <w:rFonts w:hAnsi="ＭＳ 明朝" w:cs="ＭＳ Ｐゴシック"/>
                <w:u w:val="single"/>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日・兵庫県指令　（　　）第　　　　号：</w:t>
            </w:r>
            <w:r w:rsidR="00921AD7" w:rsidRPr="006A44E1">
              <w:rPr>
                <w:rFonts w:hAnsi="ＭＳ 明朝" w:hint="eastAsia"/>
                <w:sz w:val="18"/>
                <w:szCs w:val="18"/>
                <w:u w:val="single"/>
              </w:rPr>
              <w:t>病院建物の構造設備・平面図変更許可</w:t>
            </w:r>
            <w:r w:rsidR="00921AD7" w:rsidRPr="006A44E1">
              <w:rPr>
                <w:rFonts w:hAnsi="ＭＳ 明朝" w:hint="eastAsia"/>
                <w:u w:val="single"/>
              </w:rPr>
              <w:t xml:space="preserve">　</w:t>
            </w:r>
            <w:r w:rsidR="00921AD7" w:rsidRPr="006A44E1">
              <w:rPr>
                <w:rFonts w:hAnsi="ＭＳ 明朝" w:hint="eastAsia"/>
                <w:sz w:val="16"/>
                <w:szCs w:val="16"/>
                <w:u w:val="single"/>
              </w:rPr>
              <w:t xml:space="preserve">　　</w:t>
            </w:r>
          </w:p>
          <w:p w14:paraId="260C19EB" w14:textId="77777777" w:rsidR="00921AD7" w:rsidRPr="006A44E1" w:rsidRDefault="00B961A7" w:rsidP="00AD4DAC">
            <w:pPr>
              <w:rPr>
                <w:rFonts w:hAnsi="ＭＳ 明朝" w:cs="ＭＳ Ｐゴシック"/>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日・兵庫県指令　　（　　）第　　　　号：</w:t>
            </w:r>
            <w:r w:rsidR="00921AD7" w:rsidRPr="006A44E1">
              <w:rPr>
                <w:rFonts w:hAnsi="ＭＳ 明朝" w:cs="ＭＳ Ｐゴシック" w:hint="eastAsia"/>
                <w:u w:val="single"/>
              </w:rPr>
              <w:t xml:space="preserve">　　 　　　　　</w:t>
            </w:r>
          </w:p>
          <w:p w14:paraId="394B18F3" w14:textId="77777777" w:rsidR="00921AD7" w:rsidRPr="006A44E1" w:rsidRDefault="00B961A7" w:rsidP="00AD4DAC">
            <w:pPr>
              <w:rPr>
                <w:rFonts w:hAnsi="ＭＳ 明朝" w:cs="ＭＳ Ｐゴシック"/>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日・兵庫県指令　　（　　）第　　　　号：</w:t>
            </w:r>
            <w:r w:rsidR="00921AD7" w:rsidRPr="006A44E1">
              <w:rPr>
                <w:rFonts w:hAnsi="ＭＳ 明朝" w:cs="ＭＳ Ｐゴシック" w:hint="eastAsia"/>
                <w:u w:val="single"/>
              </w:rPr>
              <w:t xml:space="preserve">　　 　　　　　</w:t>
            </w:r>
          </w:p>
        </w:tc>
      </w:tr>
      <w:tr w:rsidR="00921AD7" w:rsidRPr="006A44E1" w14:paraId="693DB6C3" w14:textId="77777777">
        <w:tc>
          <w:tcPr>
            <w:tcW w:w="9836" w:type="dxa"/>
            <w:gridSpan w:val="2"/>
            <w:tcBorders>
              <w:left w:val="single" w:sz="12" w:space="0" w:color="auto"/>
              <w:right w:val="single" w:sz="12" w:space="0" w:color="auto"/>
            </w:tcBorders>
          </w:tcPr>
          <w:p w14:paraId="1EA634A1" w14:textId="77777777" w:rsidR="00921AD7" w:rsidRPr="006A44E1" w:rsidRDefault="00921AD7" w:rsidP="00D871E3">
            <w:pPr>
              <w:rPr>
                <w:rFonts w:hAnsi="ＭＳ 明朝" w:cs="ＭＳ Ｐゴシック"/>
              </w:rPr>
            </w:pPr>
            <w:r w:rsidRPr="006A44E1">
              <w:rPr>
                <w:rFonts w:hAnsi="ＭＳ 明朝" w:cs="ＭＳ Ｐゴシック" w:hint="eastAsia"/>
              </w:rPr>
              <w:t>（自主検査の該当要件）</w:t>
            </w:r>
          </w:p>
        </w:tc>
      </w:tr>
      <w:tr w:rsidR="00921AD7" w:rsidRPr="006A44E1" w14:paraId="1BEAC842" w14:textId="77777777">
        <w:trPr>
          <w:trHeight w:val="225"/>
        </w:trPr>
        <w:tc>
          <w:tcPr>
            <w:tcW w:w="459" w:type="dxa"/>
            <w:tcBorders>
              <w:left w:val="single" w:sz="12" w:space="0" w:color="auto"/>
            </w:tcBorders>
            <w:vAlign w:val="center"/>
          </w:tcPr>
          <w:p w14:paraId="7F995278" w14:textId="77777777" w:rsidR="00921AD7" w:rsidRPr="006A44E1" w:rsidRDefault="00921AD7" w:rsidP="00D871E3">
            <w:pPr>
              <w:rPr>
                <w:rFonts w:hAnsi="ＭＳ 明朝" w:cs="ＭＳ Ｐゴシック"/>
              </w:rPr>
            </w:pPr>
            <w:r w:rsidRPr="006A44E1">
              <w:rPr>
                <w:rFonts w:hAnsi="ＭＳ 明朝" w:cs="ＭＳ Ｐゴシック" w:hint="eastAsia"/>
              </w:rPr>
              <w:t>１</w:t>
            </w:r>
          </w:p>
        </w:tc>
        <w:tc>
          <w:tcPr>
            <w:tcW w:w="9377" w:type="dxa"/>
            <w:tcBorders>
              <w:right w:val="single" w:sz="12" w:space="0" w:color="auto"/>
            </w:tcBorders>
            <w:vAlign w:val="center"/>
          </w:tcPr>
          <w:p w14:paraId="37FDBA8F" w14:textId="77777777" w:rsidR="00921AD7" w:rsidRPr="006A44E1" w:rsidRDefault="00921AD7" w:rsidP="00D871E3">
            <w:pPr>
              <w:rPr>
                <w:rFonts w:hAnsi="ＭＳ 明朝" w:cs="ＭＳ Ｐゴシック"/>
              </w:rPr>
            </w:pPr>
            <w:r w:rsidRPr="006A44E1">
              <w:rPr>
                <w:rFonts w:hAnsi="ＭＳ 明朝" w:cs="ＭＳ Ｐゴシック" w:hint="eastAsia"/>
                <w:sz w:val="21"/>
                <w:szCs w:val="24"/>
              </w:rPr>
              <w:t>エックス線撮影</w:t>
            </w:r>
            <w:r w:rsidRPr="006A44E1">
              <w:rPr>
                <w:rFonts w:hAnsi="ＭＳ 明朝" w:cs="ＭＳ Ｐゴシック" w:hint="eastAsia"/>
              </w:rPr>
              <w:t>室等の装置の入れ替え等構造設備の変更を伴わないもの。</w:t>
            </w:r>
          </w:p>
        </w:tc>
      </w:tr>
      <w:tr w:rsidR="00921AD7" w:rsidRPr="006A44E1" w14:paraId="51A5FD19" w14:textId="77777777">
        <w:trPr>
          <w:trHeight w:val="242"/>
        </w:trPr>
        <w:tc>
          <w:tcPr>
            <w:tcW w:w="459" w:type="dxa"/>
            <w:tcBorders>
              <w:left w:val="single" w:sz="12" w:space="0" w:color="auto"/>
            </w:tcBorders>
            <w:vAlign w:val="center"/>
          </w:tcPr>
          <w:p w14:paraId="19114A52" w14:textId="77777777" w:rsidR="00921AD7" w:rsidRPr="006A44E1" w:rsidRDefault="00921AD7" w:rsidP="00D871E3">
            <w:pPr>
              <w:rPr>
                <w:rFonts w:hAnsi="ＭＳ 明朝" w:cs="ＭＳ Ｐゴシック"/>
              </w:rPr>
            </w:pPr>
            <w:r w:rsidRPr="006A44E1">
              <w:rPr>
                <w:rFonts w:hAnsi="ＭＳ 明朝" w:cs="ＭＳ Ｐゴシック" w:hint="eastAsia"/>
              </w:rPr>
              <w:t>２</w:t>
            </w:r>
          </w:p>
        </w:tc>
        <w:tc>
          <w:tcPr>
            <w:tcW w:w="9377" w:type="dxa"/>
            <w:tcBorders>
              <w:right w:val="single" w:sz="12" w:space="0" w:color="auto"/>
            </w:tcBorders>
            <w:vAlign w:val="center"/>
          </w:tcPr>
          <w:p w14:paraId="475CE40F" w14:textId="77777777" w:rsidR="00921AD7" w:rsidRPr="006A44E1" w:rsidRDefault="00921AD7" w:rsidP="00D871E3">
            <w:pPr>
              <w:rPr>
                <w:rFonts w:hAnsi="ＭＳ 明朝" w:cs="ＭＳ Ｐゴシック"/>
              </w:rPr>
            </w:pPr>
            <w:r w:rsidRPr="006A44E1">
              <w:rPr>
                <w:rFonts w:hAnsi="ＭＳ 明朝" w:cs="ＭＳ Ｐゴシック" w:hint="eastAsia"/>
              </w:rPr>
              <w:t>病室、手術室又は</w:t>
            </w:r>
            <w:r w:rsidRPr="006A44E1">
              <w:rPr>
                <w:rFonts w:hAnsi="ＭＳ 明朝" w:cs="ＭＳ Ｐゴシック" w:hint="eastAsia"/>
                <w:sz w:val="21"/>
                <w:szCs w:val="24"/>
              </w:rPr>
              <w:t>エックス線撮影</w:t>
            </w:r>
            <w:r w:rsidRPr="006A44E1">
              <w:rPr>
                <w:rFonts w:hAnsi="ＭＳ 明朝" w:cs="ＭＳ Ｐゴシック" w:hint="eastAsia"/>
              </w:rPr>
              <w:t>室以外で構造設備の内容を変更する場合。</w:t>
            </w:r>
          </w:p>
        </w:tc>
      </w:tr>
      <w:tr w:rsidR="00921AD7" w:rsidRPr="006A44E1" w14:paraId="53B0C8D4" w14:textId="77777777">
        <w:trPr>
          <w:trHeight w:val="169"/>
        </w:trPr>
        <w:tc>
          <w:tcPr>
            <w:tcW w:w="459" w:type="dxa"/>
            <w:tcBorders>
              <w:left w:val="single" w:sz="12" w:space="0" w:color="auto"/>
            </w:tcBorders>
            <w:vAlign w:val="center"/>
          </w:tcPr>
          <w:p w14:paraId="67EB8644" w14:textId="77777777" w:rsidR="00921AD7" w:rsidRPr="006A44E1" w:rsidRDefault="00921AD7" w:rsidP="00D871E3">
            <w:pPr>
              <w:rPr>
                <w:rFonts w:hAnsi="ＭＳ 明朝" w:cs="ＭＳ Ｐゴシック"/>
              </w:rPr>
            </w:pPr>
            <w:r w:rsidRPr="006A44E1">
              <w:rPr>
                <w:rFonts w:hAnsi="ＭＳ 明朝" w:cs="ＭＳ Ｐゴシック" w:hint="eastAsia"/>
              </w:rPr>
              <w:t>３</w:t>
            </w:r>
          </w:p>
        </w:tc>
        <w:tc>
          <w:tcPr>
            <w:tcW w:w="9377" w:type="dxa"/>
            <w:tcBorders>
              <w:right w:val="single" w:sz="12" w:space="0" w:color="auto"/>
            </w:tcBorders>
            <w:vAlign w:val="center"/>
          </w:tcPr>
          <w:p w14:paraId="518AC4E8" w14:textId="77777777" w:rsidR="00921AD7" w:rsidRPr="006A44E1" w:rsidRDefault="00921AD7" w:rsidP="00D871E3">
            <w:pPr>
              <w:rPr>
                <w:rFonts w:hAnsi="ＭＳ 明朝" w:cs="ＭＳ Ｐゴシック"/>
              </w:rPr>
            </w:pPr>
            <w:r w:rsidRPr="006A44E1">
              <w:rPr>
                <w:rFonts w:hAnsi="ＭＳ 明朝" w:cs="ＭＳ Ｐゴシック" w:hint="eastAsia"/>
              </w:rPr>
              <w:t>病室内病床の減少等構造設備の変更を伴わないもの。</w:t>
            </w:r>
          </w:p>
        </w:tc>
      </w:tr>
      <w:tr w:rsidR="00921AD7" w:rsidRPr="006A44E1" w14:paraId="275FB510" w14:textId="77777777">
        <w:trPr>
          <w:trHeight w:val="304"/>
        </w:trPr>
        <w:tc>
          <w:tcPr>
            <w:tcW w:w="459" w:type="dxa"/>
            <w:tcBorders>
              <w:left w:val="single" w:sz="12" w:space="0" w:color="auto"/>
              <w:bottom w:val="single" w:sz="12" w:space="0" w:color="000000"/>
            </w:tcBorders>
            <w:vAlign w:val="center"/>
          </w:tcPr>
          <w:p w14:paraId="401550F8" w14:textId="77777777" w:rsidR="00921AD7" w:rsidRPr="006A44E1" w:rsidRDefault="00921AD7" w:rsidP="00D871E3">
            <w:pPr>
              <w:rPr>
                <w:rFonts w:hAnsi="ＭＳ 明朝" w:cs="ＭＳ Ｐゴシック"/>
              </w:rPr>
            </w:pPr>
            <w:r w:rsidRPr="006A44E1">
              <w:rPr>
                <w:rFonts w:hAnsi="ＭＳ 明朝" w:cs="ＭＳ Ｐゴシック" w:hint="eastAsia"/>
              </w:rPr>
              <w:t>４</w:t>
            </w:r>
          </w:p>
        </w:tc>
        <w:tc>
          <w:tcPr>
            <w:tcW w:w="9377" w:type="dxa"/>
            <w:tcBorders>
              <w:bottom w:val="single" w:sz="12" w:space="0" w:color="000000"/>
              <w:right w:val="single" w:sz="12" w:space="0" w:color="auto"/>
            </w:tcBorders>
            <w:vAlign w:val="center"/>
          </w:tcPr>
          <w:p w14:paraId="0CD01FC6" w14:textId="77777777" w:rsidR="00921AD7" w:rsidRPr="006A44E1" w:rsidRDefault="00921AD7" w:rsidP="00D871E3">
            <w:pPr>
              <w:rPr>
                <w:rFonts w:hAnsi="ＭＳ 明朝" w:cs="ＭＳ Ｐゴシック"/>
              </w:rPr>
            </w:pPr>
            <w:r w:rsidRPr="006A44E1">
              <w:rPr>
                <w:rFonts w:hAnsi="ＭＳ 明朝" w:cs="ＭＳ Ｐゴシック" w:hint="eastAsia"/>
              </w:rPr>
              <w:t>開設者の変更（法人成り）等実質的な変更を伴わないもの。</w:t>
            </w:r>
          </w:p>
        </w:tc>
      </w:tr>
    </w:tbl>
    <w:p w14:paraId="11019562" w14:textId="4F1A7534" w:rsidR="00921AD7" w:rsidRDefault="00921AD7" w:rsidP="00F97B51">
      <w:pPr>
        <w:spacing w:line="0" w:lineRule="atLeast"/>
        <w:ind w:firstLineChars="100" w:firstLine="210"/>
        <w:rPr>
          <w:rFonts w:hAnsi="ＭＳ 明朝"/>
        </w:rPr>
      </w:pPr>
    </w:p>
    <w:p w14:paraId="70D9AC18" w14:textId="34363A36" w:rsidR="00EC190D" w:rsidRPr="006A44E1" w:rsidRDefault="00EC190D" w:rsidP="00F97B51">
      <w:pPr>
        <w:spacing w:line="0" w:lineRule="atLeast"/>
        <w:ind w:firstLineChars="100" w:firstLine="210"/>
        <w:rPr>
          <w:rFonts w:hAnsi="ＭＳ 明朝"/>
        </w:rPr>
      </w:pPr>
      <w:r>
        <w:rPr>
          <w:rFonts w:hAnsi="ＭＳ 明朝" w:hint="eastAsia"/>
        </w:rPr>
        <w:t>検査結果</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835"/>
        <w:gridCol w:w="1467"/>
        <w:gridCol w:w="184"/>
        <w:gridCol w:w="1054"/>
        <w:gridCol w:w="1398"/>
        <w:gridCol w:w="710"/>
        <w:gridCol w:w="1260"/>
        <w:gridCol w:w="1211"/>
      </w:tblGrid>
      <w:tr w:rsidR="00921AD7" w:rsidRPr="006A44E1" w14:paraId="5893BC97" w14:textId="77777777" w:rsidTr="00EC190D">
        <w:trPr>
          <w:trHeight w:val="510"/>
        </w:trPr>
        <w:tc>
          <w:tcPr>
            <w:tcW w:w="1479" w:type="dxa"/>
            <w:tcBorders>
              <w:top w:val="single" w:sz="12" w:space="0" w:color="auto"/>
              <w:left w:val="single" w:sz="12" w:space="0" w:color="000000"/>
              <w:right w:val="dashSmallGap" w:sz="4" w:space="0" w:color="auto"/>
            </w:tcBorders>
            <w:vAlign w:val="center"/>
          </w:tcPr>
          <w:p w14:paraId="04CC941E" w14:textId="77777777" w:rsidR="00921AD7" w:rsidRPr="006A44E1" w:rsidRDefault="00921AD7" w:rsidP="00D871E3">
            <w:pPr>
              <w:rPr>
                <w:rFonts w:hAnsi="ＭＳ 明朝" w:cs="ＭＳ Ｐゴシック"/>
              </w:rPr>
            </w:pPr>
            <w:r w:rsidRPr="006A44E1">
              <w:rPr>
                <w:rFonts w:hAnsi="ＭＳ 明朝" w:cs="ＭＳ Ｐゴシック" w:hint="eastAsia"/>
              </w:rPr>
              <w:t>検査実施者</w:t>
            </w:r>
          </w:p>
        </w:tc>
        <w:tc>
          <w:tcPr>
            <w:tcW w:w="835" w:type="dxa"/>
            <w:tcBorders>
              <w:top w:val="single" w:sz="12" w:space="0" w:color="auto"/>
              <w:left w:val="dashSmallGap" w:sz="4" w:space="0" w:color="auto"/>
              <w:right w:val="dashSmallGap" w:sz="4" w:space="0" w:color="auto"/>
            </w:tcBorders>
            <w:vAlign w:val="center"/>
          </w:tcPr>
          <w:p w14:paraId="375AE943" w14:textId="77777777" w:rsidR="00921AD7" w:rsidRPr="006A44E1" w:rsidRDefault="00921AD7" w:rsidP="00D871E3">
            <w:pPr>
              <w:jc w:val="center"/>
              <w:rPr>
                <w:rFonts w:hAnsi="ＭＳ 明朝" w:cs="ＭＳ Ｐゴシック"/>
              </w:rPr>
            </w:pPr>
            <w:r w:rsidRPr="006A44E1">
              <w:rPr>
                <w:rFonts w:hAnsi="ＭＳ 明朝" w:cs="ＭＳ Ｐゴシック" w:hint="eastAsia"/>
              </w:rPr>
              <w:t>所属</w:t>
            </w:r>
          </w:p>
        </w:tc>
        <w:tc>
          <w:tcPr>
            <w:tcW w:w="1651" w:type="dxa"/>
            <w:gridSpan w:val="2"/>
            <w:tcBorders>
              <w:top w:val="single" w:sz="12" w:space="0" w:color="auto"/>
              <w:left w:val="dashSmallGap" w:sz="4" w:space="0" w:color="auto"/>
              <w:right w:val="dashSmallGap" w:sz="4" w:space="0" w:color="auto"/>
            </w:tcBorders>
            <w:vAlign w:val="center"/>
          </w:tcPr>
          <w:p w14:paraId="35B3892E" w14:textId="77777777" w:rsidR="00921AD7" w:rsidRPr="006A44E1" w:rsidRDefault="00921AD7" w:rsidP="00D871E3">
            <w:pPr>
              <w:rPr>
                <w:rFonts w:hAnsi="ＭＳ 明朝" w:cs="ＭＳ Ｐゴシック"/>
              </w:rPr>
            </w:pPr>
          </w:p>
        </w:tc>
        <w:tc>
          <w:tcPr>
            <w:tcW w:w="1054" w:type="dxa"/>
            <w:tcBorders>
              <w:top w:val="single" w:sz="12" w:space="0" w:color="auto"/>
              <w:left w:val="dashSmallGap" w:sz="4" w:space="0" w:color="auto"/>
              <w:right w:val="dashSmallGap" w:sz="4" w:space="0" w:color="auto"/>
            </w:tcBorders>
            <w:vAlign w:val="center"/>
          </w:tcPr>
          <w:p w14:paraId="43A27B62" w14:textId="77777777" w:rsidR="00921AD7" w:rsidRPr="006A44E1" w:rsidRDefault="00921AD7" w:rsidP="00D871E3">
            <w:pPr>
              <w:jc w:val="center"/>
              <w:rPr>
                <w:rFonts w:hAnsi="ＭＳ 明朝" w:cs="ＭＳ Ｐゴシック"/>
              </w:rPr>
            </w:pPr>
            <w:r w:rsidRPr="006A44E1">
              <w:rPr>
                <w:rFonts w:hAnsi="ＭＳ 明朝" w:cs="ＭＳ Ｐゴシック" w:hint="eastAsia"/>
              </w:rPr>
              <w:t>役職等</w:t>
            </w:r>
          </w:p>
        </w:tc>
        <w:tc>
          <w:tcPr>
            <w:tcW w:w="1398" w:type="dxa"/>
            <w:tcBorders>
              <w:top w:val="single" w:sz="12" w:space="0" w:color="auto"/>
              <w:left w:val="dashSmallGap" w:sz="4" w:space="0" w:color="auto"/>
              <w:right w:val="dashSmallGap" w:sz="4" w:space="0" w:color="auto"/>
            </w:tcBorders>
            <w:vAlign w:val="center"/>
          </w:tcPr>
          <w:p w14:paraId="4B6437FE" w14:textId="77777777" w:rsidR="00921AD7" w:rsidRPr="006A44E1" w:rsidRDefault="00921AD7" w:rsidP="00D871E3">
            <w:pPr>
              <w:rPr>
                <w:rFonts w:hAnsi="ＭＳ 明朝" w:cs="ＭＳ Ｐゴシック"/>
              </w:rPr>
            </w:pPr>
          </w:p>
        </w:tc>
        <w:tc>
          <w:tcPr>
            <w:tcW w:w="710" w:type="dxa"/>
            <w:tcBorders>
              <w:top w:val="single" w:sz="12" w:space="0" w:color="auto"/>
              <w:left w:val="dashSmallGap" w:sz="4" w:space="0" w:color="auto"/>
              <w:right w:val="dashSmallGap" w:sz="4" w:space="0" w:color="auto"/>
            </w:tcBorders>
            <w:vAlign w:val="center"/>
          </w:tcPr>
          <w:p w14:paraId="5EC4D97F" w14:textId="77777777" w:rsidR="00921AD7" w:rsidRPr="006A44E1" w:rsidRDefault="00921AD7" w:rsidP="00D871E3">
            <w:pPr>
              <w:rPr>
                <w:rFonts w:hAnsi="ＭＳ 明朝" w:cs="ＭＳ Ｐゴシック"/>
              </w:rPr>
            </w:pPr>
            <w:r w:rsidRPr="006A44E1">
              <w:rPr>
                <w:rFonts w:hAnsi="ＭＳ 明朝" w:cs="ＭＳ Ｐゴシック" w:hint="eastAsia"/>
              </w:rPr>
              <w:t>氏名</w:t>
            </w:r>
          </w:p>
        </w:tc>
        <w:tc>
          <w:tcPr>
            <w:tcW w:w="2471" w:type="dxa"/>
            <w:gridSpan w:val="2"/>
            <w:tcBorders>
              <w:top w:val="single" w:sz="12" w:space="0" w:color="auto"/>
              <w:left w:val="dashSmallGap" w:sz="4" w:space="0" w:color="auto"/>
              <w:right w:val="single" w:sz="12" w:space="0" w:color="auto"/>
            </w:tcBorders>
            <w:vAlign w:val="center"/>
          </w:tcPr>
          <w:p w14:paraId="40D8CF41" w14:textId="77777777" w:rsidR="00921AD7" w:rsidRPr="006A44E1" w:rsidRDefault="00921AD7" w:rsidP="00D871E3">
            <w:pPr>
              <w:rPr>
                <w:rFonts w:hAnsi="ＭＳ 明朝" w:cs="ＭＳ Ｐゴシック"/>
              </w:rPr>
            </w:pPr>
          </w:p>
        </w:tc>
      </w:tr>
      <w:tr w:rsidR="00921AD7" w:rsidRPr="006A44E1" w14:paraId="72B0DA5A" w14:textId="77777777" w:rsidTr="00EC190D">
        <w:trPr>
          <w:trHeight w:val="510"/>
        </w:trPr>
        <w:tc>
          <w:tcPr>
            <w:tcW w:w="2314" w:type="dxa"/>
            <w:gridSpan w:val="2"/>
            <w:tcBorders>
              <w:left w:val="single" w:sz="12" w:space="0" w:color="000000"/>
              <w:bottom w:val="single" w:sz="4" w:space="0" w:color="auto"/>
              <w:right w:val="dashSmallGap" w:sz="4" w:space="0" w:color="auto"/>
            </w:tcBorders>
            <w:vAlign w:val="center"/>
          </w:tcPr>
          <w:p w14:paraId="36B6CDBD" w14:textId="77777777" w:rsidR="00921AD7" w:rsidRPr="006A44E1" w:rsidRDefault="00921AD7" w:rsidP="00D871E3">
            <w:pPr>
              <w:jc w:val="distribute"/>
              <w:rPr>
                <w:rFonts w:hAnsi="ＭＳ 明朝" w:cs="ＭＳ Ｐゴシック"/>
              </w:rPr>
            </w:pPr>
            <w:r w:rsidRPr="006A44E1">
              <w:rPr>
                <w:rFonts w:hAnsi="ＭＳ 明朝" w:cs="ＭＳ Ｐゴシック" w:hint="eastAsia"/>
              </w:rPr>
              <w:t>検査実施年月日</w:t>
            </w:r>
          </w:p>
        </w:tc>
        <w:tc>
          <w:tcPr>
            <w:tcW w:w="7284" w:type="dxa"/>
            <w:gridSpan w:val="7"/>
            <w:tcBorders>
              <w:left w:val="dashSmallGap" w:sz="4" w:space="0" w:color="auto"/>
              <w:bottom w:val="single" w:sz="4" w:space="0" w:color="auto"/>
              <w:right w:val="single" w:sz="12" w:space="0" w:color="auto"/>
            </w:tcBorders>
            <w:vAlign w:val="center"/>
          </w:tcPr>
          <w:p w14:paraId="1DFFA02F" w14:textId="77777777" w:rsidR="00921AD7" w:rsidRPr="006A44E1" w:rsidRDefault="00B961A7" w:rsidP="00F97B51">
            <w:pPr>
              <w:ind w:firstLineChars="100" w:firstLine="228"/>
              <w:rPr>
                <w:rFonts w:hAnsi="ＭＳ 明朝" w:cs="ＭＳ Ｐゴシック"/>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w:t>
            </w:r>
          </w:p>
        </w:tc>
      </w:tr>
      <w:tr w:rsidR="00921AD7" w:rsidRPr="006A44E1" w14:paraId="130AF0BE" w14:textId="77777777" w:rsidTr="00EC190D">
        <w:trPr>
          <w:trHeight w:val="510"/>
        </w:trPr>
        <w:tc>
          <w:tcPr>
            <w:tcW w:w="5019" w:type="dxa"/>
            <w:gridSpan w:val="5"/>
            <w:tcBorders>
              <w:top w:val="single" w:sz="4" w:space="0" w:color="auto"/>
              <w:left w:val="single" w:sz="12" w:space="0" w:color="000000"/>
              <w:right w:val="single" w:sz="4" w:space="0" w:color="auto"/>
            </w:tcBorders>
            <w:vAlign w:val="center"/>
          </w:tcPr>
          <w:p w14:paraId="05B5A024" w14:textId="77777777" w:rsidR="00921AD7" w:rsidRPr="006A44E1" w:rsidRDefault="00921AD7" w:rsidP="00D871E3">
            <w:pPr>
              <w:jc w:val="center"/>
              <w:rPr>
                <w:rFonts w:hAnsi="ＭＳ 明朝" w:cs="ＭＳ Ｐゴシック"/>
              </w:rPr>
            </w:pPr>
            <w:r w:rsidRPr="006A44E1">
              <w:rPr>
                <w:rFonts w:hAnsi="ＭＳ 明朝" w:cs="ＭＳ Ｐゴシック" w:hint="eastAsia"/>
              </w:rPr>
              <w:t>検査実施構造設備並びに検査結果</w:t>
            </w:r>
          </w:p>
        </w:tc>
        <w:tc>
          <w:tcPr>
            <w:tcW w:w="4579" w:type="dxa"/>
            <w:gridSpan w:val="4"/>
            <w:tcBorders>
              <w:top w:val="single" w:sz="4" w:space="0" w:color="auto"/>
              <w:left w:val="single" w:sz="4" w:space="0" w:color="auto"/>
              <w:bottom w:val="single" w:sz="4" w:space="0" w:color="auto"/>
              <w:right w:val="single" w:sz="12" w:space="0" w:color="auto"/>
            </w:tcBorders>
            <w:vAlign w:val="center"/>
          </w:tcPr>
          <w:p w14:paraId="23CD38DB" w14:textId="77777777" w:rsidR="00921AD7" w:rsidRPr="006A44E1" w:rsidRDefault="00921AD7" w:rsidP="00D871E3">
            <w:pPr>
              <w:jc w:val="center"/>
              <w:rPr>
                <w:rFonts w:hAnsi="ＭＳ 明朝" w:cs="ＭＳ Ｐゴシック"/>
              </w:rPr>
            </w:pPr>
            <w:r w:rsidRPr="006A44E1">
              <w:rPr>
                <w:rFonts w:hAnsi="ＭＳ 明朝" w:cs="ＭＳ Ｐゴシック" w:hint="eastAsia"/>
              </w:rPr>
              <w:t>検査実施構造設備並びに検査結果</w:t>
            </w:r>
          </w:p>
        </w:tc>
      </w:tr>
      <w:tr w:rsidR="00921AD7" w:rsidRPr="006A44E1" w14:paraId="5EE9EEBB" w14:textId="77777777" w:rsidTr="00EC190D">
        <w:trPr>
          <w:trHeight w:val="510"/>
        </w:trPr>
        <w:tc>
          <w:tcPr>
            <w:tcW w:w="3781" w:type="dxa"/>
            <w:gridSpan w:val="3"/>
            <w:tcBorders>
              <w:left w:val="single" w:sz="12" w:space="0" w:color="000000"/>
              <w:bottom w:val="dashSmallGap" w:sz="4" w:space="0" w:color="auto"/>
              <w:right w:val="dashSmallGap" w:sz="4" w:space="0" w:color="auto"/>
            </w:tcBorders>
            <w:vAlign w:val="center"/>
          </w:tcPr>
          <w:p w14:paraId="25C271EE" w14:textId="77777777" w:rsidR="00921AD7" w:rsidRPr="006A44E1" w:rsidRDefault="00921AD7" w:rsidP="00D871E3">
            <w:pPr>
              <w:jc w:val="distribute"/>
              <w:rPr>
                <w:rFonts w:hAnsi="ＭＳ 明朝" w:cs="ＭＳ Ｐゴシック"/>
              </w:rPr>
            </w:pPr>
          </w:p>
        </w:tc>
        <w:tc>
          <w:tcPr>
            <w:tcW w:w="1238" w:type="dxa"/>
            <w:gridSpan w:val="2"/>
            <w:tcBorders>
              <w:top w:val="single" w:sz="4" w:space="0" w:color="auto"/>
              <w:left w:val="dashSmallGap" w:sz="4" w:space="0" w:color="auto"/>
              <w:bottom w:val="dashSmallGap" w:sz="4" w:space="0" w:color="auto"/>
              <w:right w:val="single" w:sz="4" w:space="0" w:color="auto"/>
            </w:tcBorders>
            <w:vAlign w:val="center"/>
          </w:tcPr>
          <w:p w14:paraId="2F998730" w14:textId="77777777"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c>
          <w:tcPr>
            <w:tcW w:w="3368" w:type="dxa"/>
            <w:gridSpan w:val="3"/>
            <w:tcBorders>
              <w:top w:val="single" w:sz="4" w:space="0" w:color="auto"/>
              <w:left w:val="single" w:sz="4" w:space="0" w:color="auto"/>
              <w:bottom w:val="dashSmallGap" w:sz="4" w:space="0" w:color="auto"/>
              <w:right w:val="dashSmallGap" w:sz="4" w:space="0" w:color="auto"/>
            </w:tcBorders>
            <w:vAlign w:val="center"/>
          </w:tcPr>
          <w:p w14:paraId="2FE3FA1B" w14:textId="77777777" w:rsidR="00921AD7" w:rsidRPr="006A44E1" w:rsidRDefault="00921AD7" w:rsidP="00D871E3">
            <w:pPr>
              <w:rPr>
                <w:rFonts w:hAnsi="ＭＳ 明朝" w:cs="ＭＳ Ｐゴシック"/>
              </w:rPr>
            </w:pPr>
          </w:p>
        </w:tc>
        <w:tc>
          <w:tcPr>
            <w:tcW w:w="1211" w:type="dxa"/>
            <w:tcBorders>
              <w:top w:val="single" w:sz="4" w:space="0" w:color="auto"/>
              <w:left w:val="dashSmallGap" w:sz="4" w:space="0" w:color="auto"/>
              <w:bottom w:val="dashSmallGap" w:sz="4" w:space="0" w:color="auto"/>
              <w:right w:val="single" w:sz="12" w:space="0" w:color="auto"/>
            </w:tcBorders>
            <w:vAlign w:val="center"/>
          </w:tcPr>
          <w:p w14:paraId="57FEA417" w14:textId="77777777"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r>
      <w:tr w:rsidR="00921AD7" w:rsidRPr="006A44E1" w14:paraId="6DFFEF24" w14:textId="77777777" w:rsidTr="00EC190D">
        <w:trPr>
          <w:trHeight w:val="510"/>
        </w:trPr>
        <w:tc>
          <w:tcPr>
            <w:tcW w:w="3781" w:type="dxa"/>
            <w:gridSpan w:val="3"/>
            <w:tcBorders>
              <w:top w:val="dashSmallGap" w:sz="4" w:space="0" w:color="auto"/>
              <w:left w:val="single" w:sz="12" w:space="0" w:color="000000"/>
              <w:bottom w:val="dashSmallGap" w:sz="4" w:space="0" w:color="auto"/>
              <w:right w:val="dashSmallGap" w:sz="4" w:space="0" w:color="auto"/>
            </w:tcBorders>
            <w:vAlign w:val="center"/>
          </w:tcPr>
          <w:p w14:paraId="4F7856BF" w14:textId="77777777" w:rsidR="00921AD7" w:rsidRPr="006A44E1" w:rsidRDefault="00921AD7" w:rsidP="00D871E3">
            <w:pPr>
              <w:jc w:val="center"/>
              <w:rPr>
                <w:rFonts w:hAnsi="ＭＳ 明朝" w:cs="ＭＳ Ｐゴシック"/>
              </w:rPr>
            </w:pPr>
          </w:p>
        </w:tc>
        <w:tc>
          <w:tcPr>
            <w:tcW w:w="1238" w:type="dxa"/>
            <w:gridSpan w:val="2"/>
            <w:tcBorders>
              <w:top w:val="dashSmallGap" w:sz="4" w:space="0" w:color="auto"/>
              <w:left w:val="dashSmallGap" w:sz="4" w:space="0" w:color="auto"/>
              <w:bottom w:val="dashSmallGap" w:sz="4" w:space="0" w:color="auto"/>
              <w:right w:val="single" w:sz="4" w:space="0" w:color="auto"/>
            </w:tcBorders>
            <w:vAlign w:val="center"/>
          </w:tcPr>
          <w:p w14:paraId="56A4BCEB" w14:textId="77777777"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c>
          <w:tcPr>
            <w:tcW w:w="3368" w:type="dxa"/>
            <w:gridSpan w:val="3"/>
            <w:tcBorders>
              <w:top w:val="dashSmallGap" w:sz="4" w:space="0" w:color="auto"/>
              <w:left w:val="single" w:sz="4" w:space="0" w:color="auto"/>
              <w:bottom w:val="dashSmallGap" w:sz="4" w:space="0" w:color="auto"/>
              <w:right w:val="dashSmallGap" w:sz="4" w:space="0" w:color="auto"/>
            </w:tcBorders>
            <w:vAlign w:val="center"/>
          </w:tcPr>
          <w:p w14:paraId="08F073EB" w14:textId="77777777" w:rsidR="00921AD7" w:rsidRPr="006A44E1" w:rsidRDefault="00921AD7" w:rsidP="00D871E3">
            <w:pPr>
              <w:rPr>
                <w:rFonts w:hAnsi="ＭＳ 明朝" w:cs="ＭＳ Ｐゴシック"/>
              </w:rPr>
            </w:pPr>
          </w:p>
        </w:tc>
        <w:tc>
          <w:tcPr>
            <w:tcW w:w="1211" w:type="dxa"/>
            <w:tcBorders>
              <w:top w:val="dashSmallGap" w:sz="4" w:space="0" w:color="auto"/>
              <w:left w:val="dashSmallGap" w:sz="4" w:space="0" w:color="auto"/>
              <w:bottom w:val="dashSmallGap" w:sz="4" w:space="0" w:color="auto"/>
              <w:right w:val="single" w:sz="12" w:space="0" w:color="auto"/>
            </w:tcBorders>
            <w:vAlign w:val="center"/>
          </w:tcPr>
          <w:p w14:paraId="0B9BAB1B" w14:textId="77777777"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r>
      <w:tr w:rsidR="00921AD7" w:rsidRPr="006A44E1" w14:paraId="5E4578BD" w14:textId="77777777" w:rsidTr="00EC190D">
        <w:trPr>
          <w:trHeight w:val="510"/>
        </w:trPr>
        <w:tc>
          <w:tcPr>
            <w:tcW w:w="3781" w:type="dxa"/>
            <w:gridSpan w:val="3"/>
            <w:tcBorders>
              <w:top w:val="dashSmallGap" w:sz="4" w:space="0" w:color="auto"/>
              <w:left w:val="single" w:sz="12" w:space="0" w:color="000000"/>
              <w:bottom w:val="single" w:sz="12" w:space="0" w:color="auto"/>
              <w:right w:val="dashSmallGap" w:sz="4" w:space="0" w:color="auto"/>
            </w:tcBorders>
            <w:vAlign w:val="center"/>
          </w:tcPr>
          <w:p w14:paraId="0E862B19" w14:textId="77777777" w:rsidR="00921AD7" w:rsidRPr="006A44E1" w:rsidRDefault="00921AD7" w:rsidP="00D871E3">
            <w:pPr>
              <w:jc w:val="center"/>
              <w:rPr>
                <w:rFonts w:hAnsi="ＭＳ 明朝" w:cs="ＭＳ Ｐゴシック"/>
              </w:rPr>
            </w:pPr>
          </w:p>
        </w:tc>
        <w:tc>
          <w:tcPr>
            <w:tcW w:w="1238" w:type="dxa"/>
            <w:gridSpan w:val="2"/>
            <w:tcBorders>
              <w:top w:val="dashSmallGap" w:sz="4" w:space="0" w:color="auto"/>
              <w:left w:val="dashSmallGap" w:sz="4" w:space="0" w:color="auto"/>
              <w:bottom w:val="single" w:sz="12" w:space="0" w:color="auto"/>
              <w:right w:val="single" w:sz="4" w:space="0" w:color="auto"/>
            </w:tcBorders>
            <w:vAlign w:val="center"/>
          </w:tcPr>
          <w:p w14:paraId="4C300AAA" w14:textId="77777777"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c>
          <w:tcPr>
            <w:tcW w:w="3368" w:type="dxa"/>
            <w:gridSpan w:val="3"/>
            <w:tcBorders>
              <w:top w:val="dashSmallGap" w:sz="4" w:space="0" w:color="auto"/>
              <w:left w:val="single" w:sz="4" w:space="0" w:color="auto"/>
              <w:bottom w:val="single" w:sz="12" w:space="0" w:color="auto"/>
              <w:right w:val="dashSmallGap" w:sz="4" w:space="0" w:color="auto"/>
            </w:tcBorders>
            <w:vAlign w:val="center"/>
          </w:tcPr>
          <w:p w14:paraId="6A15F884" w14:textId="77777777" w:rsidR="00921AD7" w:rsidRPr="006A44E1" w:rsidRDefault="00921AD7" w:rsidP="00D871E3">
            <w:pPr>
              <w:rPr>
                <w:rFonts w:hAnsi="ＭＳ 明朝" w:cs="ＭＳ Ｐゴシック"/>
              </w:rPr>
            </w:pPr>
          </w:p>
        </w:tc>
        <w:tc>
          <w:tcPr>
            <w:tcW w:w="1211" w:type="dxa"/>
            <w:tcBorders>
              <w:top w:val="dashSmallGap" w:sz="4" w:space="0" w:color="auto"/>
              <w:left w:val="dashSmallGap" w:sz="4" w:space="0" w:color="auto"/>
              <w:bottom w:val="single" w:sz="12" w:space="0" w:color="auto"/>
              <w:right w:val="single" w:sz="12" w:space="0" w:color="auto"/>
            </w:tcBorders>
            <w:vAlign w:val="center"/>
          </w:tcPr>
          <w:p w14:paraId="67EBDB35" w14:textId="77777777"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r>
    </w:tbl>
    <w:p w14:paraId="2A35C77F" w14:textId="20EDB6B5" w:rsidR="00F56BBC" w:rsidRDefault="00EC190D" w:rsidP="00EC190D">
      <w:pPr>
        <w:rPr>
          <w:rFonts w:hAnsi="ＭＳ 明朝"/>
          <w:sz w:val="21"/>
          <w:szCs w:val="24"/>
        </w:rPr>
      </w:pPr>
      <w:r w:rsidRPr="006A44E1">
        <w:rPr>
          <w:rFonts w:hAnsi="ＭＳ 明朝" w:hint="eastAsia"/>
        </w:rPr>
        <w:t>（注）</w:t>
      </w:r>
      <w:r>
        <w:rPr>
          <w:rFonts w:hAnsi="ＭＳ 明朝" w:hint="eastAsia"/>
        </w:rPr>
        <w:t>本届</w:t>
      </w:r>
      <w:r w:rsidRPr="006A44E1">
        <w:rPr>
          <w:rFonts w:hAnsi="ＭＳ 明朝" w:hint="eastAsia"/>
        </w:rPr>
        <w:t>は、使用許可申請書に添付してください。</w:t>
      </w:r>
    </w:p>
    <w:p w14:paraId="0751258E" w14:textId="77777777" w:rsidR="00EC190D" w:rsidRDefault="00EC190D">
      <w:pPr>
        <w:widowControl/>
        <w:jc w:val="left"/>
        <w:rPr>
          <w:rFonts w:hAnsi="ＭＳ 明朝"/>
          <w:sz w:val="21"/>
          <w:szCs w:val="24"/>
        </w:rPr>
      </w:pPr>
      <w:r>
        <w:rPr>
          <w:rFonts w:hAnsi="ＭＳ 明朝"/>
          <w:sz w:val="21"/>
          <w:szCs w:val="24"/>
        </w:rPr>
        <w:br w:type="page"/>
      </w:r>
    </w:p>
    <w:p w14:paraId="6C332EFF" w14:textId="5A86FAD2" w:rsidR="00921AD7" w:rsidRPr="006A44E1" w:rsidRDefault="00921AD7" w:rsidP="00921AD7">
      <w:pPr>
        <w:spacing w:line="260" w:lineRule="exact"/>
        <w:rPr>
          <w:rFonts w:hAnsi="ＭＳ 明朝"/>
          <w:sz w:val="21"/>
          <w:szCs w:val="24"/>
        </w:rPr>
      </w:pPr>
      <w:r w:rsidRPr="006A44E1">
        <w:rPr>
          <w:rFonts w:hAnsi="ＭＳ 明朝" w:hint="eastAsia"/>
          <w:sz w:val="21"/>
          <w:szCs w:val="24"/>
        </w:rPr>
        <w:lastRenderedPageBreak/>
        <w:t>注）１　自主検査を選択できるのは次の場合とする。</w:t>
      </w:r>
    </w:p>
    <w:p w14:paraId="029EE101" w14:textId="77777777" w:rsidR="00921AD7" w:rsidRPr="006A44E1" w:rsidRDefault="00921AD7" w:rsidP="00F97B51">
      <w:pPr>
        <w:spacing w:line="260" w:lineRule="exact"/>
        <w:ind w:firstLineChars="300" w:firstLine="630"/>
        <w:rPr>
          <w:rFonts w:hAnsi="ＭＳ 明朝"/>
        </w:rPr>
      </w:pPr>
      <w:r w:rsidRPr="006A44E1">
        <w:rPr>
          <w:rFonts w:hAnsi="ＭＳ 明朝" w:hint="eastAsia"/>
        </w:rPr>
        <w:t>①</w:t>
      </w:r>
      <w:r w:rsidRPr="006A44E1">
        <w:rPr>
          <w:rFonts w:hAnsi="ＭＳ 明朝" w:hint="eastAsia"/>
          <w:sz w:val="21"/>
          <w:szCs w:val="24"/>
        </w:rPr>
        <w:t>エックス線撮影</w:t>
      </w:r>
      <w:r w:rsidRPr="006A44E1">
        <w:rPr>
          <w:rFonts w:hAnsi="ＭＳ 明朝" w:hint="eastAsia"/>
        </w:rPr>
        <w:t>室等の装置の入れ替え等構造設備の変更を伴わないもの。</w:t>
      </w:r>
    </w:p>
    <w:p w14:paraId="242A9A4A" w14:textId="77777777"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（例：エックス線撮影装置入替・増設・廃止、等）</w:t>
      </w:r>
    </w:p>
    <w:p w14:paraId="116DC1D5" w14:textId="77777777" w:rsidR="00921AD7" w:rsidRPr="006A44E1" w:rsidRDefault="00921AD7" w:rsidP="00F97B51">
      <w:pPr>
        <w:spacing w:line="260" w:lineRule="exact"/>
        <w:ind w:firstLineChars="300" w:firstLine="630"/>
        <w:rPr>
          <w:rFonts w:hAnsi="ＭＳ 明朝"/>
        </w:rPr>
      </w:pPr>
      <w:r w:rsidRPr="006A44E1">
        <w:rPr>
          <w:rFonts w:hAnsi="ＭＳ 明朝" w:hint="eastAsia"/>
        </w:rPr>
        <w:t>②病室、手術室又は</w:t>
      </w:r>
      <w:r w:rsidRPr="006A44E1">
        <w:rPr>
          <w:rFonts w:hAnsi="ＭＳ 明朝" w:hint="eastAsia"/>
          <w:sz w:val="21"/>
          <w:szCs w:val="24"/>
        </w:rPr>
        <w:t>エックス線撮影</w:t>
      </w:r>
      <w:r w:rsidRPr="006A44E1">
        <w:rPr>
          <w:rFonts w:hAnsi="ＭＳ 明朝" w:hint="eastAsia"/>
        </w:rPr>
        <w:t>室以外で構造設備の内容を変更する場合。</w:t>
      </w:r>
    </w:p>
    <w:p w14:paraId="3AB1D4A8" w14:textId="77777777"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（例：病室名変更、各部屋の用途変更、各部屋の改築、等）</w:t>
      </w:r>
    </w:p>
    <w:p w14:paraId="5338076C" w14:textId="77777777" w:rsidR="00921AD7" w:rsidRPr="006A44E1" w:rsidRDefault="00921AD7" w:rsidP="00F97B51">
      <w:pPr>
        <w:spacing w:line="260" w:lineRule="exact"/>
        <w:ind w:firstLineChars="300" w:firstLine="630"/>
        <w:rPr>
          <w:rFonts w:hAnsi="ＭＳ 明朝"/>
        </w:rPr>
      </w:pPr>
      <w:r w:rsidRPr="006A44E1">
        <w:rPr>
          <w:rFonts w:hAnsi="ＭＳ 明朝" w:hint="eastAsia"/>
        </w:rPr>
        <w:t>③病室内病床の減少等構造設備の変更を伴わないもの。</w:t>
      </w:r>
    </w:p>
    <w:p w14:paraId="2781A4A2" w14:textId="77777777"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w:t>
      </w:r>
      <w:r w:rsidRPr="006A44E1">
        <w:rPr>
          <w:rFonts w:hAnsi="ＭＳ 明朝" w:hint="eastAsia"/>
        </w:rPr>
        <w:t>病室内病床の減少</w:t>
      </w:r>
      <w:r w:rsidRPr="006A44E1">
        <w:rPr>
          <w:rFonts w:hAnsi="ＭＳ 明朝" w:hint="eastAsia"/>
          <w:sz w:val="21"/>
          <w:szCs w:val="24"/>
        </w:rPr>
        <w:t>）</w:t>
      </w:r>
    </w:p>
    <w:p w14:paraId="3395B1FF" w14:textId="77777777" w:rsidR="00921AD7" w:rsidRPr="006A44E1" w:rsidRDefault="00921AD7" w:rsidP="00F97B51">
      <w:pPr>
        <w:spacing w:line="260" w:lineRule="exact"/>
        <w:ind w:firstLineChars="300" w:firstLine="630"/>
        <w:rPr>
          <w:rFonts w:hAnsi="ＭＳ 明朝"/>
        </w:rPr>
      </w:pPr>
      <w:r w:rsidRPr="006A44E1">
        <w:rPr>
          <w:rFonts w:hAnsi="ＭＳ 明朝" w:hint="eastAsia"/>
        </w:rPr>
        <w:t>④開設者の変更（法人成り）等実質的な変更を伴わないもの。</w:t>
      </w:r>
    </w:p>
    <w:p w14:paraId="10DA40A2" w14:textId="77777777"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（例：医療法人化、独立行政法人化）</w:t>
      </w:r>
    </w:p>
    <w:p w14:paraId="1FEE34C9" w14:textId="77777777" w:rsidR="00921AD7" w:rsidRPr="006A44E1" w:rsidRDefault="00921AD7" w:rsidP="00F97B51">
      <w:pPr>
        <w:spacing w:line="260" w:lineRule="exact"/>
        <w:ind w:leftChars="200" w:left="620" w:hangingChars="100" w:hanging="200"/>
        <w:rPr>
          <w:rFonts w:hAnsi="ＭＳ 明朝"/>
          <w:sz w:val="21"/>
          <w:szCs w:val="24"/>
        </w:rPr>
      </w:pPr>
      <w:r w:rsidRPr="006A44E1">
        <w:rPr>
          <w:rFonts w:hAnsi="ＭＳ 明朝" w:hint="eastAsia"/>
          <w:sz w:val="21"/>
          <w:szCs w:val="24"/>
        </w:rPr>
        <w:t>２　一件の変更等の許可について、部分的に使用したい場合の使用前検査については、使用許可を複数回に分けて申請することができる。</w:t>
      </w:r>
    </w:p>
    <w:p w14:paraId="106BC3C3" w14:textId="77777777"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また、その部分使用箇所が上記１に該当する場合には、自主検査を選択することができる。</w:t>
      </w:r>
    </w:p>
    <w:p w14:paraId="1141C0EC" w14:textId="77777777" w:rsidR="00921AD7" w:rsidRPr="006A44E1" w:rsidRDefault="00921AD7" w:rsidP="00F97B51">
      <w:pPr>
        <w:spacing w:line="260" w:lineRule="exact"/>
        <w:ind w:leftChars="300" w:left="630" w:firstLineChars="100" w:firstLine="200"/>
        <w:rPr>
          <w:rFonts w:hAnsi="ＭＳ 明朝"/>
          <w:sz w:val="21"/>
          <w:szCs w:val="24"/>
        </w:rPr>
      </w:pPr>
      <w:r w:rsidRPr="006A44E1">
        <w:rPr>
          <w:rFonts w:hAnsi="ＭＳ 明朝" w:hint="eastAsia"/>
          <w:sz w:val="21"/>
          <w:szCs w:val="24"/>
        </w:rPr>
        <w:t>なお、複数回の自主検査による使用許可を行う場合、それぞれにつき病院建物使用前自主検査申請を作成し事前に申請すること。</w:t>
      </w:r>
    </w:p>
    <w:p w14:paraId="2292D03D" w14:textId="77777777"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３　自主検査の選択ができる構造設備であっても、実地検査を受けることができる。</w:t>
      </w:r>
    </w:p>
    <w:p w14:paraId="754B77F8" w14:textId="77777777" w:rsidR="00921AD7" w:rsidRPr="006A44E1" w:rsidRDefault="00921AD7" w:rsidP="00921AD7">
      <w:pPr>
        <w:spacing w:line="260" w:lineRule="exact"/>
        <w:rPr>
          <w:rFonts w:hAnsi="ＭＳ 明朝"/>
          <w:sz w:val="21"/>
          <w:szCs w:val="24"/>
        </w:rPr>
      </w:pPr>
      <w:r w:rsidRPr="006A44E1">
        <w:rPr>
          <w:rFonts w:hAnsi="ＭＳ 明朝" w:hint="eastAsia"/>
          <w:sz w:val="21"/>
          <w:szCs w:val="24"/>
        </w:rPr>
        <w:t xml:space="preserve">　　　実地検査を希望する場合は、</w:t>
      </w:r>
      <w:r w:rsidRPr="006A44E1">
        <w:rPr>
          <w:rFonts w:hAnsi="ＭＳ 明朝" w:hint="eastAsia"/>
          <w:sz w:val="21"/>
          <w:szCs w:val="21"/>
        </w:rPr>
        <w:t>本申請は不要である。</w:t>
      </w:r>
    </w:p>
    <w:p w14:paraId="6B464DB1" w14:textId="77777777"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４　当該許可の内容に変更が生じた場合には、自主検査を認めない場合がある。</w:t>
      </w:r>
    </w:p>
    <w:p w14:paraId="031F6F06" w14:textId="77777777" w:rsidR="00921AD7" w:rsidRPr="006A44E1" w:rsidRDefault="00921AD7" w:rsidP="00F97B51">
      <w:pPr>
        <w:spacing w:line="260" w:lineRule="exact"/>
        <w:ind w:left="600" w:hangingChars="300" w:hanging="600"/>
        <w:rPr>
          <w:rFonts w:hAnsi="ＭＳ 明朝"/>
          <w:dstrike/>
          <w:sz w:val="21"/>
          <w:szCs w:val="21"/>
        </w:rPr>
      </w:pPr>
      <w:r w:rsidRPr="006A44E1">
        <w:rPr>
          <w:rFonts w:hAnsi="ＭＳ 明朝" w:hint="eastAsia"/>
          <w:sz w:val="21"/>
          <w:szCs w:val="24"/>
        </w:rPr>
        <w:t xml:space="preserve">　　　また、自主検査の申請書の受付後であっても、許可の内容に変更が生じた場合には、実地検査を実施する場合があるので、遅滞なく管轄の健康福祉事務所又は医務課に相談すること。</w:t>
      </w:r>
    </w:p>
    <w:p w14:paraId="67F2E60F" w14:textId="77777777"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５　自主検査の手順</w:t>
      </w:r>
    </w:p>
    <w:p w14:paraId="6C70C615" w14:textId="77777777" w:rsidR="00AD4DAC"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①「病院建物使用前自主検査申請」の受領</w:t>
      </w:r>
    </w:p>
    <w:p w14:paraId="3D6C1568" w14:textId="77777777" w:rsidR="00AD4DAC" w:rsidRPr="006A44E1" w:rsidRDefault="00921AD7" w:rsidP="00475CA0">
      <w:pPr>
        <w:spacing w:line="260" w:lineRule="exact"/>
        <w:ind w:leftChars="300" w:left="830" w:hangingChars="100" w:hanging="200"/>
        <w:rPr>
          <w:rFonts w:hAnsi="ＭＳ 明朝"/>
          <w:sz w:val="21"/>
          <w:szCs w:val="24"/>
        </w:rPr>
      </w:pPr>
      <w:r w:rsidRPr="006A44E1">
        <w:rPr>
          <w:rFonts w:hAnsi="ＭＳ 明朝" w:hint="eastAsia"/>
          <w:sz w:val="21"/>
          <w:szCs w:val="24"/>
        </w:rPr>
        <w:t>②「病院建物使用前自主検査申請」（上段部分）に必要事項を記載し、管轄する健康福祉事務所又は政令市保健所に提出する。（使用許可申請の前日までに）</w:t>
      </w:r>
    </w:p>
    <w:p w14:paraId="767E0155" w14:textId="77777777" w:rsidR="00AD4DAC"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③「病院建物使用前自主検査申請」の受付済分を受領</w:t>
      </w:r>
    </w:p>
    <w:p w14:paraId="5B060FD1" w14:textId="77777777" w:rsidR="00AD4DAC"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④工事等完了</w:t>
      </w:r>
    </w:p>
    <w:p w14:paraId="12999B2C" w14:textId="77777777" w:rsidR="00921AD7"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⑤自主検査実施</w:t>
      </w:r>
    </w:p>
    <w:p w14:paraId="29E29D16" w14:textId="77777777" w:rsidR="00921AD7" w:rsidRPr="006A44E1" w:rsidRDefault="00921AD7" w:rsidP="00475CA0">
      <w:pPr>
        <w:spacing w:line="260" w:lineRule="exact"/>
        <w:ind w:leftChars="300" w:left="830" w:hangingChars="100" w:hanging="200"/>
        <w:rPr>
          <w:rFonts w:hAnsi="ＭＳ 明朝"/>
          <w:sz w:val="21"/>
          <w:szCs w:val="24"/>
        </w:rPr>
      </w:pPr>
      <w:r w:rsidRPr="006A44E1">
        <w:rPr>
          <w:rFonts w:hAnsi="ＭＳ 明朝" w:hint="eastAsia"/>
          <w:sz w:val="21"/>
          <w:szCs w:val="24"/>
        </w:rPr>
        <w:t>⑥「病院建物使用前自主検査申請」（下段部分）に必要事項を記載し、病院建物使用許可申請と併せて再度提出する。</w:t>
      </w:r>
    </w:p>
    <w:p w14:paraId="75B10E02" w14:textId="77777777"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６　使用前検査手数料について</w:t>
      </w:r>
    </w:p>
    <w:p w14:paraId="24736BB3" w14:textId="77777777" w:rsidR="00921AD7" w:rsidRPr="006A44E1" w:rsidRDefault="00921AD7" w:rsidP="00921AD7">
      <w:pPr>
        <w:spacing w:line="260" w:lineRule="exact"/>
        <w:rPr>
          <w:rFonts w:hAnsi="ＭＳ 明朝"/>
          <w:sz w:val="21"/>
          <w:szCs w:val="24"/>
        </w:rPr>
      </w:pPr>
      <w:r w:rsidRPr="006A44E1">
        <w:rPr>
          <w:rFonts w:hAnsi="ＭＳ 明朝" w:hint="eastAsia"/>
          <w:sz w:val="21"/>
          <w:szCs w:val="24"/>
        </w:rPr>
        <w:t xml:space="preserve">　　　　決められた手数料の県収入証紙を</w:t>
      </w:r>
      <w:r w:rsidRPr="006A44E1">
        <w:rPr>
          <w:rFonts w:hAnsi="ＭＳ 明朝" w:hint="eastAsia"/>
          <w:sz w:val="21"/>
          <w:szCs w:val="21"/>
        </w:rPr>
        <w:t>病院建物</w:t>
      </w:r>
      <w:r w:rsidRPr="006A44E1">
        <w:rPr>
          <w:rFonts w:hAnsi="ＭＳ 明朝" w:hint="eastAsia"/>
          <w:sz w:val="21"/>
          <w:szCs w:val="24"/>
        </w:rPr>
        <w:t>使用許可申請に貼り付けて納付すること。</w:t>
      </w:r>
    </w:p>
    <w:p w14:paraId="7AF76700" w14:textId="77777777" w:rsidR="00921AD7" w:rsidRPr="006A44E1" w:rsidRDefault="00921AD7" w:rsidP="00921AD7">
      <w:pPr>
        <w:spacing w:line="260" w:lineRule="exact"/>
        <w:rPr>
          <w:rFonts w:hAnsi="ＭＳ 明朝"/>
          <w:sz w:val="21"/>
          <w:szCs w:val="24"/>
        </w:rPr>
      </w:pPr>
    </w:p>
    <w:p w14:paraId="003754F4" w14:textId="77777777" w:rsidR="00921AD7" w:rsidRPr="006A44E1" w:rsidRDefault="00921AD7" w:rsidP="00921AD7">
      <w:pPr>
        <w:suppressAutoHyphens/>
        <w:kinsoku w:val="0"/>
        <w:overflowPunct w:val="0"/>
        <w:autoSpaceDE w:val="0"/>
        <w:autoSpaceDN w:val="0"/>
        <w:adjustRightInd w:val="0"/>
        <w:spacing w:line="260" w:lineRule="exact"/>
        <w:jc w:val="left"/>
        <w:textAlignment w:val="baseline"/>
        <w:rPr>
          <w:rFonts w:hAnsi="ＭＳ 明朝"/>
          <w:sz w:val="21"/>
          <w:szCs w:val="24"/>
        </w:rPr>
      </w:pPr>
      <w:r w:rsidRPr="006A44E1">
        <w:rPr>
          <w:rFonts w:hAnsi="ＭＳ 明朝" w:cs="ＭＳ 明朝" w:hint="eastAsia"/>
          <w:kern w:val="0"/>
          <w:sz w:val="21"/>
          <w:szCs w:val="21"/>
        </w:rPr>
        <w:t xml:space="preserve">（参考）自主検査とすることができる構造設備一覧　　　　　</w:t>
      </w:r>
    </w:p>
    <w:tbl>
      <w:tblPr>
        <w:tblW w:w="944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01"/>
        <w:gridCol w:w="1440"/>
      </w:tblGrid>
      <w:tr w:rsidR="00921AD7" w:rsidRPr="006A44E1" w14:paraId="77E2C98F" w14:textId="77777777">
        <w:trPr>
          <w:trHeight w:val="356"/>
        </w:trPr>
        <w:tc>
          <w:tcPr>
            <w:tcW w:w="8001" w:type="dxa"/>
            <w:tcBorders>
              <w:top w:val="single" w:sz="4" w:space="0" w:color="000000"/>
              <w:left w:val="single" w:sz="4" w:space="0" w:color="000000"/>
              <w:bottom w:val="nil"/>
              <w:right w:val="single" w:sz="4" w:space="0" w:color="000000"/>
            </w:tcBorders>
            <w:vAlign w:val="center"/>
          </w:tcPr>
          <w:p w14:paraId="65C2C21F" w14:textId="77777777" w:rsidR="00921AD7" w:rsidRPr="006A44E1" w:rsidRDefault="00921AD7" w:rsidP="00D871E3">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自主検査とすることができる構造設備</w:t>
            </w:r>
          </w:p>
        </w:tc>
        <w:tc>
          <w:tcPr>
            <w:tcW w:w="1440" w:type="dxa"/>
            <w:tcBorders>
              <w:top w:val="single" w:sz="4" w:space="0" w:color="000000"/>
              <w:left w:val="single" w:sz="4" w:space="0" w:color="000000"/>
              <w:bottom w:val="nil"/>
              <w:right w:val="single" w:sz="4" w:space="0" w:color="000000"/>
            </w:tcBorders>
            <w:vAlign w:val="center"/>
          </w:tcPr>
          <w:p w14:paraId="7B9E02EA" w14:textId="77777777" w:rsidR="00921AD7" w:rsidRPr="006A44E1" w:rsidRDefault="00921AD7" w:rsidP="00D871E3">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根拠法令</w:t>
            </w:r>
          </w:p>
        </w:tc>
      </w:tr>
      <w:tr w:rsidR="00921AD7" w:rsidRPr="006A44E1" w14:paraId="3D62A997" w14:textId="77777777" w:rsidTr="00D6155B">
        <w:trPr>
          <w:trHeight w:val="5807"/>
        </w:trPr>
        <w:tc>
          <w:tcPr>
            <w:tcW w:w="8001" w:type="dxa"/>
            <w:tcBorders>
              <w:top w:val="single" w:sz="4" w:space="0" w:color="000000"/>
              <w:left w:val="single" w:sz="4" w:space="0" w:color="000000"/>
              <w:bottom w:val="single" w:sz="4" w:space="0" w:color="000000"/>
              <w:right w:val="single" w:sz="4" w:space="0" w:color="000000"/>
            </w:tcBorders>
          </w:tcPr>
          <w:p w14:paraId="525B6B35" w14:textId="77777777" w:rsidR="00921AD7" w:rsidRPr="006A44E1" w:rsidRDefault="00921AD7" w:rsidP="00DA5313">
            <w:pPr>
              <w:suppressAutoHyphens/>
              <w:kinsoku w:val="0"/>
              <w:overflowPunct w:val="0"/>
              <w:autoSpaceDE w:val="0"/>
              <w:autoSpaceDN w:val="0"/>
              <w:adjustRightInd w:val="0"/>
              <w:spacing w:before="100" w:beforeAutospacing="1" w:after="100" w:afterAutospacing="1" w:line="200" w:lineRule="atLeast"/>
              <w:jc w:val="left"/>
              <w:textAlignment w:val="baseline"/>
              <w:rPr>
                <w:rFonts w:hAnsi="ＭＳ 明朝"/>
                <w:spacing w:val="-6"/>
                <w:kern w:val="0"/>
                <w:sz w:val="21"/>
                <w:szCs w:val="21"/>
              </w:rPr>
            </w:pPr>
            <w:r w:rsidRPr="006A44E1">
              <w:rPr>
                <w:rFonts w:hAnsi="ＭＳ 明朝" w:cs="ＭＳ 明朝" w:hint="eastAsia"/>
                <w:kern w:val="0"/>
                <w:sz w:val="21"/>
                <w:szCs w:val="21"/>
              </w:rPr>
              <w:t>各科専門の診察室、手術室（構造設備の変更を伴わない場合に限る。）、処置室、臨床検査施設</w:t>
            </w:r>
            <w:r w:rsidR="0098275C" w:rsidRPr="006A44E1">
              <w:rPr>
                <w:rFonts w:hAnsi="ＭＳ 明朝" w:cs="ＭＳ 明朝" w:hint="eastAsia"/>
                <w:kern w:val="0"/>
                <w:sz w:val="21"/>
                <w:szCs w:val="21"/>
              </w:rPr>
              <w:t>（生理検査室等）</w:t>
            </w:r>
            <w:r w:rsidRPr="006A44E1">
              <w:rPr>
                <w:rFonts w:hAnsi="ＭＳ 明朝" w:cs="ＭＳ 明朝" w:hint="eastAsia"/>
                <w:kern w:val="0"/>
                <w:sz w:val="21"/>
                <w:szCs w:val="21"/>
              </w:rPr>
              <w:t>、エックス線装置（使用室の構造設備の変更を伴わない場合に限る。）、</w:t>
            </w:r>
            <w:r w:rsidR="0098275C" w:rsidRPr="006A44E1">
              <w:rPr>
                <w:rFonts w:hAnsi="ＭＳ 明朝" w:cs="ＭＳ 明朝" w:hint="eastAsia"/>
                <w:kern w:val="0"/>
                <w:sz w:val="21"/>
                <w:szCs w:val="21"/>
              </w:rPr>
              <w:t>エックス線回診車（ポータブル）の入替・増設及び</w:t>
            </w:r>
            <w:r w:rsidR="006513D4" w:rsidRPr="00413B08">
              <w:rPr>
                <w:rFonts w:hAnsi="ＭＳ 明朝" w:cs="ＭＳ 明朝" w:hint="eastAsia"/>
                <w:kern w:val="0"/>
                <w:sz w:val="21"/>
                <w:szCs w:val="21"/>
              </w:rPr>
              <w:t>保管場所の</w:t>
            </w:r>
            <w:r w:rsidR="0098275C" w:rsidRPr="006A44E1">
              <w:rPr>
                <w:rFonts w:hAnsi="ＭＳ 明朝" w:cs="ＭＳ 明朝" w:hint="eastAsia"/>
                <w:kern w:val="0"/>
                <w:sz w:val="21"/>
                <w:szCs w:val="21"/>
              </w:rPr>
              <w:t>変更に伴い、新たに保管場所を設ける場合、</w:t>
            </w:r>
            <w:r w:rsidRPr="006A44E1">
              <w:rPr>
                <w:rFonts w:hAnsi="ＭＳ 明朝" w:cs="ＭＳ 明朝" w:hint="eastAsia"/>
                <w:kern w:val="0"/>
                <w:sz w:val="21"/>
                <w:szCs w:val="21"/>
              </w:rPr>
              <w:t>調剤所、</w:t>
            </w:r>
            <w:r w:rsidR="0098275C" w:rsidRPr="006A44E1">
              <w:rPr>
                <w:rFonts w:hAnsi="ＭＳ 明朝" w:cs="ＭＳ 明朝" w:hint="eastAsia"/>
                <w:kern w:val="0"/>
                <w:sz w:val="21"/>
                <w:szCs w:val="21"/>
              </w:rPr>
              <w:t>薬品庫、薬局（調剤行為を行う場合のみ。）、ナースステーション（調剤行為を行う場合のみ。）、</w:t>
            </w:r>
            <w:r w:rsidRPr="006A44E1">
              <w:rPr>
                <w:rFonts w:hAnsi="ＭＳ 明朝" w:cs="ＭＳ 明朝" w:hint="eastAsia"/>
                <w:kern w:val="0"/>
                <w:sz w:val="21"/>
                <w:szCs w:val="21"/>
              </w:rPr>
              <w:t>給食施設、</w:t>
            </w:r>
            <w:r w:rsidR="0098275C" w:rsidRPr="006A44E1">
              <w:rPr>
                <w:rFonts w:hAnsi="ＭＳ 明朝" w:cs="ＭＳ 明朝" w:hint="eastAsia"/>
                <w:kern w:val="0"/>
                <w:sz w:val="21"/>
                <w:szCs w:val="21"/>
              </w:rPr>
              <w:t>厨房、</w:t>
            </w:r>
            <w:r w:rsidRPr="006A44E1">
              <w:rPr>
                <w:rFonts w:hAnsi="ＭＳ 明朝" w:cs="ＭＳ 明朝" w:hint="eastAsia"/>
                <w:kern w:val="0"/>
                <w:sz w:val="21"/>
                <w:szCs w:val="21"/>
              </w:rPr>
              <w:t>分べん室、新生児の入浴施設、</w:t>
            </w:r>
            <w:r w:rsidR="0098275C" w:rsidRPr="006A44E1">
              <w:rPr>
                <w:rFonts w:hAnsi="ＭＳ 明朝" w:cs="ＭＳ 明朝" w:hint="eastAsia"/>
                <w:kern w:val="0"/>
                <w:sz w:val="21"/>
                <w:szCs w:val="21"/>
              </w:rPr>
              <w:t>消毒施設、洗濯施設、</w:t>
            </w:r>
            <w:r w:rsidRPr="006A44E1">
              <w:rPr>
                <w:rFonts w:hAnsi="ＭＳ 明朝" w:cs="ＭＳ 明朝" w:hint="eastAsia"/>
                <w:kern w:val="0"/>
                <w:sz w:val="21"/>
                <w:szCs w:val="21"/>
              </w:rPr>
              <w:t>機能訓練室、談話室、食堂</w:t>
            </w:r>
            <w:r w:rsidR="0098275C" w:rsidRPr="006A44E1">
              <w:rPr>
                <w:rFonts w:hAnsi="ＭＳ 明朝" w:cs="ＭＳ 明朝" w:hint="eastAsia"/>
                <w:kern w:val="0"/>
                <w:sz w:val="21"/>
                <w:szCs w:val="21"/>
              </w:rPr>
              <w:t>（デイルーム）</w:t>
            </w:r>
            <w:r w:rsidRPr="006A44E1">
              <w:rPr>
                <w:rFonts w:hAnsi="ＭＳ 明朝" w:cs="ＭＳ 明朝" w:hint="eastAsia"/>
                <w:kern w:val="0"/>
                <w:sz w:val="21"/>
                <w:szCs w:val="21"/>
              </w:rPr>
              <w:t>、浴室、</w:t>
            </w:r>
            <w:r w:rsidR="00832230" w:rsidRPr="006A44E1">
              <w:rPr>
                <w:rFonts w:hAnsi="ＭＳ 明朝" w:cs="ＭＳ 明朝" w:hint="eastAsia"/>
                <w:kern w:val="0"/>
                <w:sz w:val="21"/>
                <w:szCs w:val="21"/>
              </w:rPr>
              <w:t>玄関・待合室等患者の使用する施設、ホール、面談室、陣痛室、リネン室、ＤＩ室（医薬品情報管理室）（服薬指導を行う場合のみ。）便所（患者が</w:t>
            </w:r>
            <w:r w:rsidR="00DA5313">
              <w:rPr>
                <w:rFonts w:hAnsi="ＭＳ 明朝" w:cs="ＭＳ 明朝" w:hint="eastAsia"/>
                <w:kern w:val="0"/>
                <w:sz w:val="21"/>
                <w:szCs w:val="21"/>
              </w:rPr>
              <w:t>使用</w:t>
            </w:r>
            <w:r w:rsidR="00832230" w:rsidRPr="006A44E1">
              <w:rPr>
                <w:rFonts w:hAnsi="ＭＳ 明朝" w:cs="ＭＳ 明朝" w:hint="eastAsia"/>
                <w:kern w:val="0"/>
                <w:sz w:val="21"/>
                <w:szCs w:val="21"/>
              </w:rPr>
              <w:t>するものに限る。）、オートクレー</w:t>
            </w:r>
            <w:r w:rsidR="008B7AA6" w:rsidRPr="006A44E1">
              <w:rPr>
                <w:rFonts w:hAnsi="ＭＳ 明朝" w:cs="ＭＳ 明朝" w:hint="eastAsia"/>
                <w:kern w:val="0"/>
                <w:sz w:val="21"/>
                <w:szCs w:val="21"/>
              </w:rPr>
              <w:t>ブ室、中央材料室、移動型ＣＴ搭載車の再設置時（同一機種かつ同一車輌</w:t>
            </w:r>
            <w:r w:rsidR="00832230" w:rsidRPr="006A44E1">
              <w:rPr>
                <w:rFonts w:hAnsi="ＭＳ 明朝" w:cs="ＭＳ 明朝" w:hint="eastAsia"/>
                <w:kern w:val="0"/>
                <w:sz w:val="21"/>
                <w:szCs w:val="21"/>
              </w:rPr>
              <w:t>に限る</w:t>
            </w:r>
            <w:r w:rsidR="00702968" w:rsidRPr="006A44E1">
              <w:rPr>
                <w:rFonts w:hAnsi="ＭＳ 明朝" w:cs="ＭＳ 明朝" w:hint="eastAsia"/>
                <w:kern w:val="0"/>
                <w:sz w:val="21"/>
                <w:szCs w:val="21"/>
              </w:rPr>
              <w:t>。）、移動型ＭＲ</w:t>
            </w:r>
            <w:r w:rsidR="005C5D10" w:rsidRPr="006A44E1">
              <w:rPr>
                <w:rFonts w:hAnsi="ＭＳ 明朝" w:cs="ＭＳ 明朝" w:hint="eastAsia"/>
                <w:kern w:val="0"/>
                <w:sz w:val="21"/>
                <w:szCs w:val="21"/>
              </w:rPr>
              <w:t>Ｉ</w:t>
            </w:r>
            <w:r w:rsidR="00702968" w:rsidRPr="006A44E1">
              <w:rPr>
                <w:rFonts w:hAnsi="ＭＳ 明朝" w:cs="ＭＳ 明朝" w:hint="eastAsia"/>
                <w:kern w:val="0"/>
                <w:sz w:val="21"/>
                <w:szCs w:val="21"/>
              </w:rPr>
              <w:t>搭載車の再設置時（同一機種かつ同一</w:t>
            </w:r>
            <w:r w:rsidR="008B7AA6" w:rsidRPr="006A44E1">
              <w:rPr>
                <w:rFonts w:hAnsi="ＭＳ 明朝" w:cs="ＭＳ 明朝" w:hint="eastAsia"/>
                <w:kern w:val="0"/>
                <w:sz w:val="21"/>
                <w:szCs w:val="21"/>
              </w:rPr>
              <w:t>車輌</w:t>
            </w:r>
            <w:r w:rsidR="00702968" w:rsidRPr="006A44E1">
              <w:rPr>
                <w:rFonts w:hAnsi="ＭＳ 明朝" w:cs="ＭＳ 明朝" w:hint="eastAsia"/>
                <w:kern w:val="0"/>
                <w:sz w:val="21"/>
                <w:szCs w:val="21"/>
              </w:rPr>
              <w:t>に限る。）、</w:t>
            </w:r>
            <w:r w:rsidRPr="006A44E1">
              <w:rPr>
                <w:rFonts w:hAnsi="ＭＳ 明朝" w:cs="ＭＳ 明朝" w:hint="eastAsia"/>
                <w:kern w:val="0"/>
                <w:sz w:val="21"/>
                <w:szCs w:val="21"/>
              </w:rPr>
              <w:t>集中治療室（病床数に変更がないか減床する場合であって、構造設備の変更を伴わない場合に限る。）、化学・細菌及び病理検査室、無菌状態の維持された病室(病床数に変更がないか減床する場合であって構造設備の変更を伴わない場合に限る。)診療の用に供する電気、光線、熱、蒸気又はガスに関する構造設備、放射線に関する構造設備（構造設備の変更がなく、装置のみの変更の場合に限る。）、病室（病床数に変更がないか減床する場合であって、構造設備の変更を伴わない場合に限る。）、機械換気設備、患者の使用する屋内直通階段、避難階段、患者が使用する廊下、消毒設備、歯科技工室、防火設備、消火用の機械・器具</w:t>
            </w:r>
          </w:p>
        </w:tc>
        <w:tc>
          <w:tcPr>
            <w:tcW w:w="1440" w:type="dxa"/>
            <w:tcBorders>
              <w:top w:val="single" w:sz="4" w:space="0" w:color="000000"/>
              <w:left w:val="single" w:sz="4" w:space="0" w:color="000000"/>
              <w:bottom w:val="single" w:sz="4" w:space="0" w:color="000000"/>
              <w:right w:val="single" w:sz="4" w:space="0" w:color="000000"/>
            </w:tcBorders>
          </w:tcPr>
          <w:p w14:paraId="182CBEA0" w14:textId="77777777"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法20条</w:t>
            </w:r>
          </w:p>
          <w:p w14:paraId="0799C8F6" w14:textId="77777777"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法21条</w:t>
            </w:r>
          </w:p>
          <w:p w14:paraId="31BF27C3" w14:textId="77777777"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法22条</w:t>
            </w:r>
          </w:p>
          <w:p w14:paraId="0D6525A1" w14:textId="77777777"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法22条の2</w:t>
            </w:r>
          </w:p>
          <w:p w14:paraId="7C615765" w14:textId="77777777"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法23条</w:t>
            </w:r>
          </w:p>
        </w:tc>
      </w:tr>
    </w:tbl>
    <w:p w14:paraId="151CC07C" w14:textId="2F28A402" w:rsidR="00B1378D" w:rsidRPr="0073374B" w:rsidRDefault="00B1378D" w:rsidP="0073374B">
      <w:pPr>
        <w:autoSpaceDE w:val="0"/>
        <w:autoSpaceDN w:val="0"/>
        <w:adjustRightInd w:val="0"/>
        <w:spacing w:line="327" w:lineRule="exact"/>
        <w:jc w:val="left"/>
        <w:rPr>
          <w:rFonts w:hAnsi="ＭＳ 明朝" w:hint="eastAsia"/>
        </w:rPr>
      </w:pPr>
    </w:p>
    <w:sectPr w:rsidR="00B1378D" w:rsidRPr="0073374B" w:rsidSect="00303B76">
      <w:footerReference w:type="even" r:id="rId8"/>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F87C" w14:textId="77777777" w:rsidR="00C22973" w:rsidRDefault="00C22973">
      <w:r>
        <w:separator/>
      </w:r>
    </w:p>
  </w:endnote>
  <w:endnote w:type="continuationSeparator" w:id="0">
    <w:p w14:paraId="1BDFA77C"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2522" w14:textId="77777777" w:rsidR="00C22973" w:rsidRDefault="00C229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643F" w14:textId="77777777" w:rsidR="00C22973" w:rsidRDefault="00C22973">
      <w:r>
        <w:separator/>
      </w:r>
    </w:p>
  </w:footnote>
  <w:footnote w:type="continuationSeparator" w:id="0">
    <w:p w14:paraId="48167CEF"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066487">
    <w:abstractNumId w:val="12"/>
  </w:num>
  <w:num w:numId="2" w16cid:durableId="437410566">
    <w:abstractNumId w:val="15"/>
  </w:num>
  <w:num w:numId="3" w16cid:durableId="991758047">
    <w:abstractNumId w:val="14"/>
  </w:num>
  <w:num w:numId="4" w16cid:durableId="1466269043">
    <w:abstractNumId w:val="9"/>
  </w:num>
  <w:num w:numId="5" w16cid:durableId="1173691687">
    <w:abstractNumId w:val="10"/>
  </w:num>
  <w:num w:numId="6" w16cid:durableId="2031176788">
    <w:abstractNumId w:val="13"/>
  </w:num>
  <w:num w:numId="7" w16cid:durableId="605232483">
    <w:abstractNumId w:val="24"/>
  </w:num>
  <w:num w:numId="8" w16cid:durableId="793711388">
    <w:abstractNumId w:val="0"/>
  </w:num>
  <w:num w:numId="9" w16cid:durableId="539249502">
    <w:abstractNumId w:val="8"/>
  </w:num>
  <w:num w:numId="10" w16cid:durableId="888682829">
    <w:abstractNumId w:val="25"/>
  </w:num>
  <w:num w:numId="11" w16cid:durableId="998925791">
    <w:abstractNumId w:val="4"/>
  </w:num>
  <w:num w:numId="12" w16cid:durableId="1415856194">
    <w:abstractNumId w:val="6"/>
  </w:num>
  <w:num w:numId="13" w16cid:durableId="552811115">
    <w:abstractNumId w:val="22"/>
  </w:num>
  <w:num w:numId="14" w16cid:durableId="1647316892">
    <w:abstractNumId w:val="21"/>
  </w:num>
  <w:num w:numId="15" w16cid:durableId="1426194461">
    <w:abstractNumId w:val="11"/>
  </w:num>
  <w:num w:numId="16" w16cid:durableId="1729768581">
    <w:abstractNumId w:val="23"/>
  </w:num>
  <w:num w:numId="17" w16cid:durableId="458303234">
    <w:abstractNumId w:val="20"/>
  </w:num>
  <w:num w:numId="18" w16cid:durableId="1643341645">
    <w:abstractNumId w:val="16"/>
  </w:num>
  <w:num w:numId="19" w16cid:durableId="504050645">
    <w:abstractNumId w:val="19"/>
  </w:num>
  <w:num w:numId="20" w16cid:durableId="1368216880">
    <w:abstractNumId w:val="2"/>
  </w:num>
  <w:num w:numId="21" w16cid:durableId="1041368235">
    <w:abstractNumId w:val="26"/>
  </w:num>
  <w:num w:numId="22" w16cid:durableId="1338649560">
    <w:abstractNumId w:val="1"/>
  </w:num>
  <w:num w:numId="23" w16cid:durableId="783042582">
    <w:abstractNumId w:val="3"/>
  </w:num>
  <w:num w:numId="24" w16cid:durableId="1685473567">
    <w:abstractNumId w:val="7"/>
  </w:num>
  <w:num w:numId="25" w16cid:durableId="446463918">
    <w:abstractNumId w:val="18"/>
  </w:num>
  <w:num w:numId="26" w16cid:durableId="705832508">
    <w:abstractNumId w:val="17"/>
  </w:num>
  <w:num w:numId="27" w16cid:durableId="107381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AAA"/>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07"/>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4D44"/>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374B"/>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515"/>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5EA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B4F"/>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3843"/>
    <w:rsid w:val="00EA44CD"/>
    <w:rsid w:val="00EA44D5"/>
    <w:rsid w:val="00EA6AB9"/>
    <w:rsid w:val="00EB0117"/>
    <w:rsid w:val="00EB281F"/>
    <w:rsid w:val="00EB4347"/>
    <w:rsid w:val="00EB56D4"/>
    <w:rsid w:val="00EB6FB6"/>
    <w:rsid w:val="00EC03BF"/>
    <w:rsid w:val="00EC0743"/>
    <w:rsid w:val="00EC190D"/>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187C"/>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8398D07"/>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2071</Words>
  <Characters>363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池田　文絵</cp:lastModifiedBy>
  <cp:revision>3</cp:revision>
  <cp:lastPrinted>2021-04-20T02:39:00Z</cp:lastPrinted>
  <dcterms:created xsi:type="dcterms:W3CDTF">2025-08-21T02:45:00Z</dcterms:created>
  <dcterms:modified xsi:type="dcterms:W3CDTF">2025-11-06T06:11:00Z</dcterms:modified>
</cp:coreProperties>
</file>