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0C0E9E" w:rsidRDefault="0018529B">
      <w:pPr>
        <w:spacing w:after="24"/>
        <w:ind w:left="94"/>
      </w:pPr>
      <w:r>
        <w:rPr>
          <w:noProof/>
        </w:rPr>
        <mc:AlternateContent>
          <mc:Choice Requires="wpg">
            <w:drawing>
              <wp:inline distT="0" distB="0" distL="0" distR="0">
                <wp:extent cx="5858256" cy="721690"/>
                <wp:effectExtent l="0" t="0" r="0" b="0"/>
                <wp:docPr id="1219" name="Group 12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58256" cy="721690"/>
                          <a:chOff x="0" y="0"/>
                          <a:chExt cx="5858256" cy="721690"/>
                        </a:xfrm>
                      </wpg:grpSpPr>
                      <wps:wsp>
                        <wps:cNvPr id="10" name="Shape 10"/>
                        <wps:cNvSpPr/>
                        <wps:spPr>
                          <a:xfrm>
                            <a:off x="19050" y="19050"/>
                            <a:ext cx="5820156" cy="6819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20156" h="681989">
                                <a:moveTo>
                                  <a:pt x="114300" y="0"/>
                                </a:moveTo>
                                <a:lnTo>
                                  <a:pt x="5706618" y="0"/>
                                </a:lnTo>
                                <a:cubicBezTo>
                                  <a:pt x="5769103" y="0"/>
                                  <a:pt x="5820156" y="51053"/>
                                  <a:pt x="5820156" y="114300"/>
                                </a:cubicBezTo>
                                <a:lnTo>
                                  <a:pt x="5820156" y="568452"/>
                                </a:lnTo>
                                <a:cubicBezTo>
                                  <a:pt x="5820156" y="631698"/>
                                  <a:pt x="5769103" y="681989"/>
                                  <a:pt x="5706618" y="681989"/>
                                </a:cubicBezTo>
                                <a:lnTo>
                                  <a:pt x="114300" y="681989"/>
                                </a:lnTo>
                                <a:cubicBezTo>
                                  <a:pt x="51054" y="681989"/>
                                  <a:pt x="0" y="631698"/>
                                  <a:pt x="0" y="568452"/>
                                </a:cubicBezTo>
                                <a:lnTo>
                                  <a:pt x="0" y="114300"/>
                                </a:lnTo>
                                <a:cubicBezTo>
                                  <a:pt x="0" y="51053"/>
                                  <a:pt x="51054" y="0"/>
                                  <a:pt x="1143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FF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5908" y="25908"/>
                            <a:ext cx="2903247" cy="6690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3247" h="669036">
                                <a:moveTo>
                                  <a:pt x="107442" y="0"/>
                                </a:moveTo>
                                <a:lnTo>
                                  <a:pt x="2903247" y="0"/>
                                </a:lnTo>
                                <a:lnTo>
                                  <a:pt x="2903247" y="12192"/>
                                </a:lnTo>
                                <a:lnTo>
                                  <a:pt x="107442" y="12192"/>
                                </a:lnTo>
                                <a:cubicBezTo>
                                  <a:pt x="53721" y="13094"/>
                                  <a:pt x="14122" y="54089"/>
                                  <a:pt x="12192" y="107442"/>
                                </a:cubicBezTo>
                                <a:lnTo>
                                  <a:pt x="12192" y="561594"/>
                                </a:lnTo>
                                <a:lnTo>
                                  <a:pt x="12954" y="566928"/>
                                </a:lnTo>
                                <a:lnTo>
                                  <a:pt x="12954" y="572262"/>
                                </a:lnTo>
                                <a:lnTo>
                                  <a:pt x="14478" y="582168"/>
                                </a:lnTo>
                                <a:lnTo>
                                  <a:pt x="16764" y="591312"/>
                                </a:lnTo>
                                <a:lnTo>
                                  <a:pt x="24384" y="608076"/>
                                </a:lnTo>
                                <a:lnTo>
                                  <a:pt x="28956" y="615696"/>
                                </a:lnTo>
                                <a:lnTo>
                                  <a:pt x="35052" y="622554"/>
                                </a:lnTo>
                                <a:cubicBezTo>
                                  <a:pt x="51321" y="643560"/>
                                  <a:pt x="81051" y="657175"/>
                                  <a:pt x="107442" y="656082"/>
                                </a:cubicBezTo>
                                <a:lnTo>
                                  <a:pt x="2903247" y="656082"/>
                                </a:lnTo>
                                <a:lnTo>
                                  <a:pt x="2903247" y="669036"/>
                                </a:lnTo>
                                <a:lnTo>
                                  <a:pt x="102108" y="669036"/>
                                </a:lnTo>
                                <a:lnTo>
                                  <a:pt x="86106" y="666750"/>
                                </a:lnTo>
                                <a:cubicBezTo>
                                  <a:pt x="70980" y="665188"/>
                                  <a:pt x="50635" y="654076"/>
                                  <a:pt x="38862" y="644652"/>
                                </a:cubicBezTo>
                                <a:cubicBezTo>
                                  <a:pt x="13284" y="622783"/>
                                  <a:pt x="190" y="595300"/>
                                  <a:pt x="0" y="561594"/>
                                </a:cubicBezTo>
                                <a:lnTo>
                                  <a:pt x="0" y="96774"/>
                                </a:lnTo>
                                <a:lnTo>
                                  <a:pt x="2286" y="86106"/>
                                </a:lnTo>
                                <a:cubicBezTo>
                                  <a:pt x="3848" y="70980"/>
                                  <a:pt x="14961" y="50635"/>
                                  <a:pt x="24384" y="38862"/>
                                </a:cubicBezTo>
                                <a:cubicBezTo>
                                  <a:pt x="46241" y="13284"/>
                                  <a:pt x="73736" y="191"/>
                                  <a:pt x="10744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0" y="0"/>
                            <a:ext cx="2929155" cy="7200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9155" h="720089">
                                <a:moveTo>
                                  <a:pt x="133350" y="0"/>
                                </a:moveTo>
                                <a:lnTo>
                                  <a:pt x="2929155" y="0"/>
                                </a:lnTo>
                                <a:lnTo>
                                  <a:pt x="2929155" y="12953"/>
                                </a:lnTo>
                                <a:lnTo>
                                  <a:pt x="133350" y="12953"/>
                                </a:lnTo>
                                <a:cubicBezTo>
                                  <a:pt x="68047" y="12535"/>
                                  <a:pt x="12548" y="66840"/>
                                  <a:pt x="12954" y="132588"/>
                                </a:cubicBezTo>
                                <a:lnTo>
                                  <a:pt x="12954" y="593598"/>
                                </a:lnTo>
                                <a:lnTo>
                                  <a:pt x="13716" y="599694"/>
                                </a:lnTo>
                                <a:lnTo>
                                  <a:pt x="15240" y="611886"/>
                                </a:lnTo>
                                <a:cubicBezTo>
                                  <a:pt x="19545" y="631863"/>
                                  <a:pt x="27546" y="647840"/>
                                  <a:pt x="40386" y="663702"/>
                                </a:cubicBezTo>
                                <a:cubicBezTo>
                                  <a:pt x="62141" y="691655"/>
                                  <a:pt x="97333" y="708012"/>
                                  <a:pt x="132588" y="707898"/>
                                </a:cubicBezTo>
                                <a:lnTo>
                                  <a:pt x="2929155" y="707898"/>
                                </a:lnTo>
                                <a:lnTo>
                                  <a:pt x="2929155" y="720089"/>
                                </a:lnTo>
                                <a:lnTo>
                                  <a:pt x="125730" y="720089"/>
                                </a:lnTo>
                                <a:lnTo>
                                  <a:pt x="105156" y="717804"/>
                                </a:lnTo>
                                <a:cubicBezTo>
                                  <a:pt x="84303" y="711759"/>
                                  <a:pt x="64605" y="704075"/>
                                  <a:pt x="48006" y="689610"/>
                                </a:cubicBezTo>
                                <a:cubicBezTo>
                                  <a:pt x="17209" y="664057"/>
                                  <a:pt x="1219" y="627113"/>
                                  <a:pt x="0" y="587502"/>
                                </a:cubicBezTo>
                                <a:lnTo>
                                  <a:pt x="0" y="132588"/>
                                </a:lnTo>
                                <a:lnTo>
                                  <a:pt x="762" y="125730"/>
                                </a:lnTo>
                                <a:lnTo>
                                  <a:pt x="1524" y="118872"/>
                                </a:lnTo>
                                <a:lnTo>
                                  <a:pt x="3048" y="105156"/>
                                </a:lnTo>
                                <a:cubicBezTo>
                                  <a:pt x="10058" y="82410"/>
                                  <a:pt x="15316" y="66332"/>
                                  <a:pt x="31242" y="48006"/>
                                </a:cubicBezTo>
                                <a:cubicBezTo>
                                  <a:pt x="56794" y="17208"/>
                                  <a:pt x="93726" y="1219"/>
                                  <a:pt x="1333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2929155" y="25552"/>
                            <a:ext cx="2903955" cy="6694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3955" h="669443">
                                <a:moveTo>
                                  <a:pt x="0" y="356"/>
                                </a:moveTo>
                                <a:lnTo>
                                  <a:pt x="2796513" y="356"/>
                                </a:lnTo>
                                <a:cubicBezTo>
                                  <a:pt x="2855264" y="0"/>
                                  <a:pt x="2903486" y="48984"/>
                                  <a:pt x="2903955" y="107798"/>
                                </a:cubicBezTo>
                                <a:lnTo>
                                  <a:pt x="2903955" y="561950"/>
                                </a:lnTo>
                                <a:lnTo>
                                  <a:pt x="2903193" y="567284"/>
                                </a:lnTo>
                                <a:lnTo>
                                  <a:pt x="2903193" y="572618"/>
                                </a:lnTo>
                                <a:lnTo>
                                  <a:pt x="2901670" y="583286"/>
                                </a:lnTo>
                                <a:cubicBezTo>
                                  <a:pt x="2896691" y="603212"/>
                                  <a:pt x="2892246" y="614058"/>
                                  <a:pt x="2879572" y="630530"/>
                                </a:cubicBezTo>
                                <a:cubicBezTo>
                                  <a:pt x="2859175" y="655168"/>
                                  <a:pt x="2828543" y="669443"/>
                                  <a:pt x="2796513" y="669392"/>
                                </a:cubicBezTo>
                                <a:lnTo>
                                  <a:pt x="0" y="669392"/>
                                </a:lnTo>
                                <a:lnTo>
                                  <a:pt x="0" y="656437"/>
                                </a:lnTo>
                                <a:lnTo>
                                  <a:pt x="2806420" y="656437"/>
                                </a:lnTo>
                                <a:lnTo>
                                  <a:pt x="2816325" y="654914"/>
                                </a:lnTo>
                                <a:cubicBezTo>
                                  <a:pt x="2827044" y="653403"/>
                                  <a:pt x="2849967" y="642303"/>
                                  <a:pt x="2857473" y="634340"/>
                                </a:cubicBezTo>
                                <a:cubicBezTo>
                                  <a:pt x="2878301" y="616407"/>
                                  <a:pt x="2892017" y="589762"/>
                                  <a:pt x="2891001" y="561950"/>
                                </a:cubicBezTo>
                                <a:lnTo>
                                  <a:pt x="2891001" y="102464"/>
                                </a:lnTo>
                                <a:lnTo>
                                  <a:pt x="2890239" y="97130"/>
                                </a:lnTo>
                                <a:lnTo>
                                  <a:pt x="2888715" y="87224"/>
                                </a:lnTo>
                                <a:cubicBezTo>
                                  <a:pt x="2885236" y="71248"/>
                                  <a:pt x="2879228" y="59449"/>
                                  <a:pt x="2868903" y="46837"/>
                                </a:cubicBezTo>
                                <a:cubicBezTo>
                                  <a:pt x="2850120" y="24092"/>
                                  <a:pt x="2824656" y="14084"/>
                                  <a:pt x="2795751" y="12548"/>
                                </a:cubicBezTo>
                                <a:lnTo>
                                  <a:pt x="0" y="12548"/>
                                </a:lnTo>
                                <a:lnTo>
                                  <a:pt x="0" y="356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2929155" y="0"/>
                            <a:ext cx="2929101" cy="7216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9101" h="721690">
                                <a:moveTo>
                                  <a:pt x="0" y="0"/>
                                </a:moveTo>
                                <a:lnTo>
                                  <a:pt x="2796513" y="0"/>
                                </a:lnTo>
                                <a:cubicBezTo>
                                  <a:pt x="2870872" y="1765"/>
                                  <a:pt x="2928466" y="58851"/>
                                  <a:pt x="2929101" y="133350"/>
                                </a:cubicBezTo>
                                <a:lnTo>
                                  <a:pt x="2929101" y="595122"/>
                                </a:lnTo>
                                <a:lnTo>
                                  <a:pt x="2928339" y="601980"/>
                                </a:lnTo>
                                <a:lnTo>
                                  <a:pt x="2926053" y="615696"/>
                                </a:lnTo>
                                <a:cubicBezTo>
                                  <a:pt x="2924275" y="630517"/>
                                  <a:pt x="2908909" y="663067"/>
                                  <a:pt x="2897860" y="672846"/>
                                </a:cubicBezTo>
                                <a:cubicBezTo>
                                  <a:pt x="2874580" y="701637"/>
                                  <a:pt x="2833674" y="721690"/>
                                  <a:pt x="2796513" y="720089"/>
                                </a:cubicBezTo>
                                <a:lnTo>
                                  <a:pt x="0" y="720089"/>
                                </a:lnTo>
                                <a:lnTo>
                                  <a:pt x="0" y="707898"/>
                                </a:lnTo>
                                <a:lnTo>
                                  <a:pt x="2802610" y="707898"/>
                                </a:lnTo>
                                <a:lnTo>
                                  <a:pt x="2808705" y="707136"/>
                                </a:lnTo>
                                <a:lnTo>
                                  <a:pt x="2820135" y="705612"/>
                                </a:lnTo>
                                <a:cubicBezTo>
                                  <a:pt x="2841687" y="700748"/>
                                  <a:pt x="2855441" y="694283"/>
                                  <a:pt x="2872713" y="680465"/>
                                </a:cubicBezTo>
                                <a:cubicBezTo>
                                  <a:pt x="2900641" y="656933"/>
                                  <a:pt x="2916071" y="624865"/>
                                  <a:pt x="2916148" y="588264"/>
                                </a:cubicBezTo>
                                <a:lnTo>
                                  <a:pt x="2916148" y="121158"/>
                                </a:lnTo>
                                <a:lnTo>
                                  <a:pt x="2913861" y="108965"/>
                                </a:lnTo>
                                <a:cubicBezTo>
                                  <a:pt x="2910622" y="92405"/>
                                  <a:pt x="2900425" y="69938"/>
                                  <a:pt x="2889477" y="57150"/>
                                </a:cubicBezTo>
                                <a:cubicBezTo>
                                  <a:pt x="2864776" y="28867"/>
                                  <a:pt x="2834384" y="13106"/>
                                  <a:pt x="2796513" y="12953"/>
                                </a:cubicBezTo>
                                <a:lnTo>
                                  <a:pt x="0" y="1295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Rectangle 15"/>
                        <wps:cNvSpPr/>
                        <wps:spPr>
                          <a:xfrm>
                            <a:off x="335280" y="227977"/>
                            <a:ext cx="7001509" cy="304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C0E9E" w:rsidRDefault="0018529B">
                              <w:r>
                                <w:rPr>
                                  <w:rFonts w:ascii="HG丸ｺﾞｼｯｸM-PRO" w:eastAsia="HG丸ｺﾞｼｯｸM-PRO" w:hAnsi="HG丸ｺﾞｼｯｸM-PRO" w:cs="HG丸ｺﾞｼｯｸM-PRO"/>
                                  <w:sz w:val="36"/>
                                </w:rPr>
                                <w:t xml:space="preserve">河川保全区域内制限行為の許可申請をされる皆様へ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219" o:spid="_x0000_s1026" style="width:461.3pt;height:56.85pt;mso-position-horizontal-relative:char;mso-position-vertical-relative:line" coordsize="58582,7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">
                <v:shape id="Shape 10" o:spid="_x0000_s1027" style="position:absolute;left:190;top:190;width:58202;height:6820;visibility:visible;mso-wrap-style:square;v-text-anchor:top" coordsize="5820156,681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" path="m114300,l5706618,v62485,,113538,51053,113538,114300l5820156,568452v,63246,-51053,113537,-113538,113537l114300,681989c51054,681989,,631698,,568452l,114300c,51053,51054,,114300,xe" fillcolor="#cfc" stroked="f" strokeweight="0">
                  <v:stroke miterlimit="83231f" joinstyle="miter"/>
                  <v:path arrowok="t" textboxrect="0,0,5820156,681989"/>
                </v:shape>
                <v:shape id="Shape 11" o:spid="_x0000_s1028" style="position:absolute;left:259;top:259;width:29032;height:6690;visibility:visible;mso-wrap-style:square;v-text-anchor:top" coordsize="2903247,669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" path="m107442,l2903247,r,12192l107442,12192c53721,13094,14122,54089,12192,107442r,454152l12954,566928r,5334l14478,582168r2286,9144l24384,608076r4572,7620l35052,622554v16269,21006,45999,34621,72390,33528l2903247,656082r,12954l102108,669036,86106,666750c70980,665188,50635,654076,38862,644652,13284,622783,190,595300,,561594l,96774,2286,86106c3848,70980,14961,50635,24384,38862,46241,13284,73736,191,107442,xe" fillcolor="black" stroked="f" strokeweight="0">
                  <v:stroke miterlimit="83231f" joinstyle="miter"/>
                  <v:path arrowok="t" textboxrect="0,0,2903247,669036"/>
                </v:shape>
                <v:shape id="Shape 12" o:spid="_x0000_s1029" style="position:absolute;width:29291;height:7200;visibility:visible;mso-wrap-style:square;v-text-anchor:top" coordsize="2929155,7200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" path="m133350,l2929155,r,12953l133350,12953c68047,12535,12548,66840,12954,132588r,461010l13716,599694r1524,12192c19545,631863,27546,647840,40386,663702v21755,27953,56947,44310,92202,44196l2929155,707898r,12191l125730,720089r-20574,-2285c84303,711759,64605,704075,48006,689610,17209,664057,1219,627113,,587502l,132588r762,-6858l1524,118872,3048,105156c10058,82410,15316,66332,31242,48006,56794,17208,93726,1219,133350,xe" fillcolor="black" stroked="f" strokeweight="0">
                  <v:stroke miterlimit="83231f" joinstyle="miter"/>
                  <v:path arrowok="t" textboxrect="0,0,2929155,720089"/>
                </v:shape>
                <v:shape id="Shape 13" o:spid="_x0000_s1030" style="position:absolute;left:29291;top:255;width:29040;height:6694;visibility:visible;mso-wrap-style:square;v-text-anchor:top" coordsize="2903955,669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" path="m,356r2796513,c2855264,,2903486,48984,2903955,107798r,454152l2903193,567284r,5334l2901670,583286v-4979,19926,-9424,30772,-22098,47244c2859175,655168,2828543,669443,2796513,669392l,669392,,656437r2806420,l2816325,654914v10719,-1511,33642,-12611,41148,-20574c2878301,616407,2892017,589762,2891001,561950r,-459486l2890239,97130r-1524,-9906c2885236,71248,2879228,59449,2868903,46837,2850120,24092,2824656,14084,2795751,12548l,12548,,356xe" fillcolor="black" stroked="f" strokeweight="0">
                  <v:stroke miterlimit="83231f" joinstyle="miter"/>
                  <v:path arrowok="t" textboxrect="0,0,2903955,669443"/>
                </v:shape>
                <v:shape id="Shape 14" o:spid="_x0000_s1031" style="position:absolute;left:29291;width:29291;height:7216;visibility:visible;mso-wrap-style:square;v-text-anchor:top" coordsize="2929101,721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" path="m,l2796513,v74359,1765,131953,58851,132588,133350l2929101,595122r-762,6858l2926053,615696v-1778,14821,-17144,47371,-28193,57150c2874580,701637,2833674,721690,2796513,720089l,720089,,707898r2802610,l2808705,707136r11430,-1524c2841687,700748,2855441,694283,2872713,680465v27928,-23532,43358,-55600,43435,-92201l2916148,121158r-2287,-12193c2910622,92405,2900425,69938,2889477,57150,2864776,28867,2834384,13106,2796513,12953l,12953,,xe" fillcolor="black" stroked="f" strokeweight="0">
                  <v:stroke miterlimit="83231f" joinstyle="miter"/>
                  <v:path arrowok="t" textboxrect="0,0,2929101,721690"/>
                </v:shape>
                <v:rect id="Rectangle 15" o:spid="_x0000_s1032" style="position:absolute;left:3352;top:2279;width:70015;height:30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:rsidR="000C0E9E" w:rsidRDefault="0018529B">
                        <w:r>
                          <w:rPr>
                            <w:rFonts w:ascii="HG丸ｺﾞｼｯｸM-PRO" w:eastAsia="HG丸ｺﾞｼｯｸM-PRO" w:hAnsi="HG丸ｺﾞｼｯｸM-PRO" w:cs="HG丸ｺﾞｼｯｸM-PRO"/>
                            <w:sz w:val="36"/>
                          </w:rPr>
                          <w:t>河川保全区域内制限行為の許可申請をされる皆様へ</w:t>
                        </w:r>
                        <w:r>
                          <w:rPr>
                            <w:rFonts w:ascii="HG丸ｺﾞｼｯｸM-PRO" w:eastAsia="HG丸ｺﾞｼｯｸM-PRO" w:hAnsi="HG丸ｺﾞｼｯｸM-PRO" w:cs="HG丸ｺﾞｼｯｸM-PRO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w10:wrap anchorx="page" anchory="page"/>
                <w10:anchorlock/>
              </v:group>
            </w:pict>
          </mc:Fallback>
        </mc:AlternateContent>
      </w:r>
    </w:p>
    <w:p w:rsidR="000C0E9E" w:rsidRDefault="0018529B">
      <w:pPr>
        <w:spacing w:after="68"/>
        <w:ind w:left="54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C0E9E" w:rsidRDefault="0018529B">
      <w:pPr>
        <w:spacing w:after="0" w:line="285" w:lineRule="auto"/>
        <w:ind w:left="-15" w:right="-15" w:firstLine="235"/>
      </w:pPr>
      <w:r>
        <w:rPr>
          <w:rFonts w:ascii="ＭＳ ゴシック" w:eastAsia="ＭＳ ゴシック" w:hAnsi="ＭＳ ゴシック" w:cs="ＭＳ ゴシック"/>
          <w:sz w:val="24"/>
          <w:u w:val="single" w:color="000000"/>
        </w:rPr>
        <w:t>平成２１年４月１日から、使用料及び手数料徴収条例第２条（別表第４）に基づき、下記の許可申請を行われる場合には、申請手数料が必要になります。</w:t>
      </w:r>
      <w:r>
        <w:rPr>
          <w:rFonts w:ascii="ＭＳ ゴシック" w:eastAsia="ＭＳ ゴシック" w:hAnsi="ＭＳ ゴシック" w:cs="ＭＳ ゴシック"/>
          <w:sz w:val="24"/>
        </w:rPr>
        <w:t xml:space="preserve"> </w:t>
      </w:r>
    </w:p>
    <w:p w:rsidR="000C0E9E" w:rsidRDefault="0018529B">
      <w:pPr>
        <w:spacing w:after="0" w:line="285" w:lineRule="auto"/>
        <w:ind w:left="4597" w:right="235" w:hanging="4362"/>
      </w:pPr>
      <w:r>
        <w:rPr>
          <w:rFonts w:ascii="ＭＳ ゴシック" w:eastAsia="ＭＳ ゴシック" w:hAnsi="ＭＳ ゴシック" w:cs="ＭＳ ゴシック"/>
          <w:sz w:val="24"/>
          <w:u w:val="single" w:color="000000"/>
        </w:rPr>
        <w:t>（手数料の額及び納付方法については、事前に県土木事務所と相談して下さい。）</w:t>
      </w:r>
      <w:r>
        <w:rPr>
          <w:rFonts w:ascii="ＭＳ 明朝" w:eastAsia="ＭＳ 明朝" w:hAnsi="ＭＳ 明朝" w:cs="ＭＳ 明朝"/>
          <w:sz w:val="24"/>
        </w:rPr>
        <w:t>記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61FF9" w:rsidRPr="00361FF9" w:rsidRDefault="0018529B">
      <w:pPr>
        <w:numPr>
          <w:ilvl w:val="0"/>
          <w:numId w:val="1"/>
        </w:numPr>
        <w:spacing w:after="43"/>
        <w:ind w:right="866" w:hanging="470"/>
      </w:pPr>
      <w:r>
        <w:rPr>
          <w:rFonts w:ascii="ＭＳ ゴシック" w:eastAsia="ＭＳ ゴシック" w:hAnsi="ＭＳ ゴシック" w:cs="ＭＳ ゴシック"/>
          <w:sz w:val="24"/>
        </w:rPr>
        <w:t>許可の名称</w:t>
      </w:r>
    </w:p>
    <w:p w:rsidR="000C0E9E" w:rsidRDefault="0018529B" w:rsidP="00361FF9">
      <w:pPr>
        <w:spacing w:after="43"/>
        <w:ind w:left="470" w:right="866"/>
      </w:pPr>
      <w:r>
        <w:rPr>
          <w:rFonts w:ascii="ＭＳ 明朝" w:eastAsia="ＭＳ 明朝" w:hAnsi="ＭＳ 明朝" w:cs="ＭＳ 明朝"/>
          <w:sz w:val="24"/>
        </w:rPr>
        <w:t>河川保全区域内制限行為許可（河川法第５５条第１項）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C0E9E" w:rsidRDefault="0018529B" w:rsidP="00361FF9">
      <w:pPr>
        <w:spacing w:after="43"/>
        <w:ind w:left="993" w:hanging="480"/>
      </w:pPr>
      <w:r>
        <w:rPr>
          <w:rFonts w:ascii="ＭＳ 明朝" w:eastAsia="ＭＳ 明朝" w:hAnsi="ＭＳ 明朝" w:cs="ＭＳ 明朝"/>
          <w:sz w:val="24"/>
        </w:rPr>
        <w:t>※ 河川保全区域内で、土地の掘削、盛土や切土など、又は工作物の新築や改築を行う場合に必要となる許可申請です。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C0E9E" w:rsidRDefault="0018529B">
      <w:pPr>
        <w:spacing w:after="31"/>
      </w:pPr>
      <w:r>
        <w:rPr>
          <w:rFonts w:ascii="ＭＳ 明朝" w:eastAsia="ＭＳ 明朝" w:hAnsi="ＭＳ 明朝" w:cs="ＭＳ 明朝"/>
          <w:sz w:val="24"/>
        </w:rPr>
        <w:t xml:space="preserve"> </w:t>
      </w:r>
    </w:p>
    <w:p w:rsidR="000C0E9E" w:rsidRDefault="0018529B">
      <w:pPr>
        <w:numPr>
          <w:ilvl w:val="0"/>
          <w:numId w:val="1"/>
        </w:numPr>
        <w:spacing w:after="0"/>
        <w:ind w:right="866" w:hanging="470"/>
      </w:pPr>
      <w:r>
        <w:rPr>
          <w:rFonts w:ascii="ＭＳ ゴシック" w:eastAsia="ＭＳ ゴシック" w:hAnsi="ＭＳ ゴシック" w:cs="ＭＳ ゴシック"/>
          <w:sz w:val="24"/>
        </w:rPr>
        <w:t xml:space="preserve">手数料の金額 </w:t>
      </w:r>
    </w:p>
    <w:tbl>
      <w:tblPr>
        <w:tblStyle w:val="TableGrid"/>
        <w:tblW w:w="8929" w:type="dxa"/>
        <w:tblInd w:w="470" w:type="dxa"/>
        <w:tblCellMar>
          <w:right w:w="37" w:type="dxa"/>
        </w:tblCellMar>
        <w:tblLook w:val="04A0" w:firstRow="1" w:lastRow="0" w:firstColumn="1" w:lastColumn="0" w:noHBand="0" w:noVBand="1"/>
      </w:tblPr>
      <w:tblGrid>
        <w:gridCol w:w="1645"/>
        <w:gridCol w:w="5640"/>
        <w:gridCol w:w="1644"/>
      </w:tblGrid>
      <w:tr w:rsidR="000C0E9E">
        <w:trPr>
          <w:trHeight w:val="567"/>
        </w:trPr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C0E9E" w:rsidRDefault="0018529B">
            <w:pPr>
              <w:spacing w:after="0"/>
              <w:ind w:left="39"/>
              <w:jc w:val="center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区分 </w:t>
            </w:r>
          </w:p>
        </w:tc>
        <w:tc>
          <w:tcPr>
            <w:tcW w:w="5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C0E9E" w:rsidRDefault="0018529B">
            <w:pPr>
              <w:spacing w:after="0"/>
              <w:ind w:left="42"/>
              <w:jc w:val="center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制限行為を行う区域の面積 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C0E9E" w:rsidRDefault="0018529B">
            <w:pPr>
              <w:spacing w:after="0"/>
              <w:ind w:left="43"/>
              <w:jc w:val="center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金額 </w:t>
            </w:r>
          </w:p>
        </w:tc>
      </w:tr>
      <w:tr w:rsidR="000C0E9E">
        <w:trPr>
          <w:trHeight w:val="567"/>
        </w:trPr>
        <w:tc>
          <w:tcPr>
            <w:tcW w:w="16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C0E9E" w:rsidRDefault="0018529B">
            <w:pPr>
              <w:spacing w:after="0"/>
              <w:ind w:left="100"/>
              <w:jc w:val="both"/>
            </w:pPr>
            <w:r>
              <w:rPr>
                <w:rFonts w:ascii="ＭＳ 明朝" w:eastAsia="ＭＳ 明朝" w:hAnsi="ＭＳ 明朝" w:cs="ＭＳ 明朝"/>
                <w:sz w:val="24"/>
              </w:rPr>
              <w:t>新 規 許 可</w:t>
            </w:r>
          </w:p>
        </w:tc>
        <w:tc>
          <w:tcPr>
            <w:tcW w:w="56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0C0E9E" w:rsidRDefault="0018529B">
            <w:pPr>
              <w:spacing w:after="0"/>
              <w:ind w:left="56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１００平方メートル未満 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C0E9E" w:rsidRDefault="0018529B">
            <w:pPr>
              <w:spacing w:after="0"/>
              <w:ind w:left="99"/>
              <w:jc w:val="both"/>
            </w:pPr>
            <w:r>
              <w:rPr>
                <w:rFonts w:ascii="ＭＳ 明朝" w:eastAsia="ＭＳ 明朝" w:hAnsi="ＭＳ 明朝" w:cs="ＭＳ 明朝"/>
                <w:sz w:val="24"/>
              </w:rPr>
              <w:t>２，５００円</w:t>
            </w:r>
          </w:p>
        </w:tc>
      </w:tr>
      <w:tr w:rsidR="000C0E9E">
        <w:trPr>
          <w:trHeight w:val="56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C0E9E" w:rsidRDefault="000C0E9E"/>
        </w:tc>
        <w:tc>
          <w:tcPr>
            <w:tcW w:w="564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0C0E9E" w:rsidRDefault="0018529B">
            <w:pPr>
              <w:spacing w:after="0"/>
              <w:ind w:left="-42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 １００平方メートル以上５００平方メートル未満 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C0E9E" w:rsidRDefault="0018529B">
            <w:pPr>
              <w:spacing w:after="0"/>
              <w:ind w:left="100"/>
              <w:jc w:val="both"/>
            </w:pPr>
            <w:r>
              <w:rPr>
                <w:rFonts w:ascii="ＭＳ 明朝" w:eastAsia="ＭＳ 明朝" w:hAnsi="ＭＳ 明朝" w:cs="ＭＳ 明朝"/>
                <w:sz w:val="24"/>
              </w:rPr>
              <w:t>３，９００円</w:t>
            </w:r>
          </w:p>
        </w:tc>
      </w:tr>
      <w:tr w:rsidR="000C0E9E">
        <w:trPr>
          <w:trHeight w:val="568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0E9E" w:rsidRDefault="000C0E9E"/>
        </w:tc>
        <w:tc>
          <w:tcPr>
            <w:tcW w:w="564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C0E9E" w:rsidRDefault="0018529B">
            <w:pPr>
              <w:spacing w:after="0"/>
              <w:ind w:left="100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５００平方メートル以上 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C0E9E" w:rsidRDefault="0018529B">
            <w:pPr>
              <w:spacing w:after="0"/>
              <w:ind w:left="99"/>
              <w:jc w:val="both"/>
            </w:pPr>
            <w:r>
              <w:rPr>
                <w:rFonts w:ascii="ＭＳ 明朝" w:eastAsia="ＭＳ 明朝" w:hAnsi="ＭＳ 明朝" w:cs="ＭＳ 明朝"/>
                <w:sz w:val="24"/>
              </w:rPr>
              <w:t>５，７００円</w:t>
            </w:r>
          </w:p>
        </w:tc>
      </w:tr>
      <w:tr w:rsidR="000C0E9E">
        <w:trPr>
          <w:trHeight w:val="1469"/>
        </w:trPr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C0E9E" w:rsidRDefault="0018529B">
            <w:pPr>
              <w:spacing w:after="0"/>
              <w:ind w:left="100"/>
            </w:pPr>
            <w:r>
              <w:rPr>
                <w:rFonts w:ascii="ＭＳ 明朝" w:eastAsia="ＭＳ 明朝" w:hAnsi="ＭＳ 明朝" w:cs="ＭＳ 明朝"/>
                <w:sz w:val="24"/>
              </w:rPr>
              <w:t>変 更 許 可</w:t>
            </w:r>
            <w:r>
              <w:rPr>
                <w:rFonts w:ascii="ＭＳ 明朝" w:eastAsia="ＭＳ 明朝" w:hAnsi="ＭＳ 明朝" w:cs="ＭＳ 明朝"/>
              </w:rPr>
              <w:t xml:space="preserve">（工期延長を含む。） </w:t>
            </w:r>
          </w:p>
        </w:tc>
        <w:tc>
          <w:tcPr>
            <w:tcW w:w="72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C0E9E" w:rsidRDefault="0018529B">
            <w:pPr>
              <w:spacing w:after="30"/>
              <w:ind w:left="-42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 １件につき１，５００円 </w:t>
            </w:r>
          </w:p>
          <w:p w:rsidR="000C0E9E" w:rsidRDefault="0018529B">
            <w:pPr>
              <w:spacing w:after="0"/>
              <w:ind w:left="335" w:hanging="235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（ただし、新たな土地の編入を伴う変更は、編入される面積に応じて上覧に定める額） </w:t>
            </w:r>
          </w:p>
        </w:tc>
      </w:tr>
    </w:tbl>
    <w:p w:rsidR="000C0E9E" w:rsidRDefault="0018529B" w:rsidP="00A315CE">
      <w:pPr>
        <w:spacing w:beforeLines="50" w:before="120" w:after="43"/>
        <w:ind w:left="720" w:hanging="11"/>
      </w:pPr>
      <w:r>
        <w:rPr>
          <w:rFonts w:ascii="ＭＳ 明朝" w:eastAsia="ＭＳ 明朝" w:hAnsi="ＭＳ 明朝" w:cs="ＭＳ 明朝"/>
          <w:sz w:val="24"/>
        </w:rPr>
        <w:t>【使用料及び手数料徴収条例により手数料を徴収しない行為】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C0E9E" w:rsidRDefault="0018529B">
      <w:pPr>
        <w:spacing w:after="43"/>
        <w:ind w:left="1164" w:hanging="10"/>
      </w:pPr>
      <w:r>
        <w:rPr>
          <w:rFonts w:ascii="ＭＳ 明朝" w:eastAsia="ＭＳ 明朝" w:hAnsi="ＭＳ 明朝" w:cs="ＭＳ 明朝"/>
          <w:sz w:val="24"/>
        </w:rPr>
        <w:t>①主として自己の居住のために行う制限行為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61FF9" w:rsidRDefault="0018529B">
      <w:pPr>
        <w:spacing w:after="43"/>
        <w:ind w:left="1164" w:hanging="10"/>
        <w:rPr>
          <w:rFonts w:ascii="ＭＳ 明朝" w:eastAsia="ＭＳ 明朝" w:hAnsi="ＭＳ 明朝" w:cs="ＭＳ 明朝"/>
          <w:sz w:val="24"/>
        </w:rPr>
      </w:pPr>
      <w:r>
        <w:rPr>
          <w:rFonts w:ascii="ＭＳ 明朝" w:eastAsia="ＭＳ 明朝" w:hAnsi="ＭＳ 明朝" w:cs="ＭＳ 明朝"/>
          <w:sz w:val="24"/>
        </w:rPr>
        <w:t>②主として農林水産業のために行う制限行為</w:t>
      </w:r>
    </w:p>
    <w:p w:rsidR="00361FF9" w:rsidRDefault="00361FF9">
      <w:pPr>
        <w:spacing w:after="43"/>
        <w:ind w:left="1164" w:hanging="10"/>
        <w:rPr>
          <w:rFonts w:ascii="ＭＳ 明朝" w:eastAsia="ＭＳ 明朝" w:hAnsi="ＭＳ 明朝" w:cs="ＭＳ 明朝"/>
          <w:sz w:val="24"/>
        </w:rPr>
      </w:pPr>
    </w:p>
    <w:p w:rsidR="00361FF9" w:rsidRDefault="00361FF9">
      <w:pPr>
        <w:spacing w:after="43"/>
        <w:ind w:left="1164" w:hanging="10"/>
        <w:rPr>
          <w:rFonts w:ascii="ＭＳ 明朝" w:eastAsia="ＭＳ 明朝" w:hAnsi="ＭＳ 明朝" w:cs="ＭＳ 明朝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5CA98C" wp14:editId="0BE159B2">
                <wp:simplePos x="0" y="0"/>
                <wp:positionH relativeFrom="column">
                  <wp:posOffset>2265679</wp:posOffset>
                </wp:positionH>
                <wp:positionV relativeFrom="paragraph">
                  <wp:posOffset>102235</wp:posOffset>
                </wp:positionV>
                <wp:extent cx="3648075" cy="1198753"/>
                <wp:effectExtent l="0" t="0" r="28575" b="20955"/>
                <wp:wrapNone/>
                <wp:docPr id="146" name="Shape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48075" cy="11987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28895" h="1056894">
                              <a:moveTo>
                                <a:pt x="176022" y="0"/>
                              </a:moveTo>
                              <a:cubicBezTo>
                                <a:pt x="78486" y="0"/>
                                <a:pt x="0" y="79248"/>
                                <a:pt x="0" y="176022"/>
                              </a:cubicBezTo>
                              <a:lnTo>
                                <a:pt x="0" y="880872"/>
                              </a:lnTo>
                              <a:cubicBezTo>
                                <a:pt x="0" y="977646"/>
                                <a:pt x="78486" y="1056894"/>
                                <a:pt x="176022" y="1056894"/>
                              </a:cubicBezTo>
                              <a:lnTo>
                                <a:pt x="5452872" y="1056894"/>
                              </a:lnTo>
                              <a:cubicBezTo>
                                <a:pt x="5550409" y="1056894"/>
                                <a:pt x="5628895" y="977646"/>
                                <a:pt x="5628895" y="880872"/>
                              </a:cubicBezTo>
                              <a:lnTo>
                                <a:pt x="5628895" y="176022"/>
                              </a:lnTo>
                              <a:cubicBezTo>
                                <a:pt x="5628895" y="79248"/>
                                <a:pt x="5550409" y="0"/>
                                <a:pt x="5452872" y="0"/>
                              </a:cubicBezTo>
                              <a:close/>
                            </a:path>
                          </a:pathLst>
                        </a:cu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custDash>
                            <a:ds d="400000" sp="300000"/>
                          </a:custDash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0C1A14D" id="Shape 146" o:spid="_x0000_s1026" style="position:absolute;left:0;text-align:left;margin-left:178.4pt;margin-top:8.05pt;width:287.25pt;height:94.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coordsize="5628895,10568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" path="m176022,c78486,,,79248,,176022l,880872v,96774,78486,176022,176022,176022l5452872,1056894v97537,,176023,-79248,176023,-176022l5628895,176022c5628895,79248,5550409,,5452872,l176022,xe" filled="f" strokeweight="1pt">
                <v:path arrowok="t" textboxrect="0,0,5628895,1056894"/>
              </v:shape>
            </w:pict>
          </mc:Fallback>
        </mc:AlternateContent>
      </w:r>
    </w:p>
    <w:p w:rsidR="000C0E9E" w:rsidRDefault="00361FF9" w:rsidP="005025DD">
      <w:pPr>
        <w:spacing w:after="43"/>
        <w:ind w:left="1164" w:firstLine="2664"/>
        <w:rPr>
          <w:rFonts w:ascii="ＭＳ 明朝" w:eastAsia="ＭＳ 明朝" w:hAnsi="ＭＳ 明朝" w:cs="ＭＳ 明朝"/>
          <w:sz w:val="24"/>
        </w:rPr>
      </w:pPr>
      <w:r>
        <w:rPr>
          <w:rFonts w:ascii="ＭＳ 明朝" w:eastAsia="ＭＳ 明朝" w:hAnsi="ＭＳ 明朝" w:cs="ＭＳ 明朝" w:hint="eastAsia"/>
          <w:sz w:val="24"/>
        </w:rPr>
        <w:t>【問合先】</w:t>
      </w:r>
    </w:p>
    <w:p w:rsidR="00361FF9" w:rsidRDefault="00361FF9" w:rsidP="005025DD">
      <w:pPr>
        <w:spacing w:after="43"/>
        <w:ind w:left="1164" w:firstLine="2664"/>
        <w:rPr>
          <w:rFonts w:ascii="ＭＳ 明朝" w:eastAsia="ＭＳ 明朝" w:hAnsi="ＭＳ 明朝" w:cs="ＭＳ 明朝"/>
          <w:sz w:val="24"/>
        </w:rPr>
      </w:pPr>
      <w:r>
        <w:rPr>
          <w:rFonts w:ascii="ＭＳ 明朝" w:eastAsia="ＭＳ 明朝" w:hAnsi="ＭＳ 明朝" w:cs="ＭＳ 明朝" w:hint="eastAsia"/>
          <w:sz w:val="24"/>
        </w:rPr>
        <w:t xml:space="preserve">　兵庫県加古川土木事務所（管理第２課）</w:t>
      </w:r>
    </w:p>
    <w:p w:rsidR="00361FF9" w:rsidRDefault="00361FF9" w:rsidP="005025DD">
      <w:pPr>
        <w:spacing w:after="43"/>
        <w:ind w:left="1164" w:firstLine="2664"/>
        <w:rPr>
          <w:rFonts w:ascii="ＭＳ 明朝" w:eastAsia="ＭＳ 明朝" w:hAnsi="ＭＳ 明朝" w:cs="ＭＳ 明朝"/>
          <w:sz w:val="24"/>
        </w:rPr>
      </w:pPr>
      <w:r>
        <w:rPr>
          <w:rFonts w:ascii="ＭＳ 明朝" w:eastAsia="ＭＳ 明朝" w:hAnsi="ＭＳ 明朝" w:cs="ＭＳ 明朝" w:hint="eastAsia"/>
          <w:sz w:val="24"/>
        </w:rPr>
        <w:t xml:space="preserve">　電話　（０７９）４２１－１１０１（代表）</w:t>
      </w:r>
    </w:p>
    <w:p w:rsidR="00361FF9" w:rsidRDefault="00361FF9" w:rsidP="005025DD">
      <w:pPr>
        <w:spacing w:after="43"/>
        <w:ind w:left="1164" w:firstLine="2664"/>
      </w:pPr>
      <w:r>
        <w:rPr>
          <w:rFonts w:ascii="ＭＳ 明朝" w:eastAsia="ＭＳ 明朝" w:hAnsi="ＭＳ 明朝" w:cs="ＭＳ 明朝" w:hint="eastAsia"/>
          <w:sz w:val="24"/>
        </w:rPr>
        <w:t xml:space="preserve">　　　　　内線　５１１、５１２</w:t>
      </w:r>
    </w:p>
    <w:p w:rsidR="000C0E9E" w:rsidRDefault="000C0E9E">
      <w:pPr>
        <w:spacing w:after="0"/>
      </w:pPr>
    </w:p>
    <w:sectPr w:rsidR="000C0E9E" w:rsidSect="00A315CE">
      <w:pgSz w:w="11904" w:h="16840" w:code="9"/>
      <w:pgMar w:top="1440" w:right="1242" w:bottom="1440" w:left="124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4554" w:rsidRDefault="005E4554" w:rsidP="00A315CE">
      <w:pPr>
        <w:spacing w:after="0" w:line="240" w:lineRule="auto"/>
      </w:pPr>
      <w:r>
        <w:separator/>
      </w:r>
    </w:p>
  </w:endnote>
  <w:endnote w:type="continuationSeparator" w:id="0">
    <w:p w:rsidR="005E4554" w:rsidRDefault="005E4554" w:rsidP="00A315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4554" w:rsidRDefault="005E4554" w:rsidP="00A315CE">
      <w:pPr>
        <w:spacing w:after="0" w:line="240" w:lineRule="auto"/>
      </w:pPr>
      <w:r>
        <w:separator/>
      </w:r>
    </w:p>
  </w:footnote>
  <w:footnote w:type="continuationSeparator" w:id="0">
    <w:p w:rsidR="005E4554" w:rsidRDefault="005E4554" w:rsidP="00A315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81F23"/>
    <w:multiLevelType w:val="hybridMultilevel"/>
    <w:tmpl w:val="678CFF0C"/>
    <w:lvl w:ilvl="0" w:tplc="F3D0161C">
      <w:start w:val="1"/>
      <w:numFmt w:val="decimalFullWidth"/>
      <w:lvlText w:val="%1"/>
      <w:lvlJc w:val="left"/>
      <w:pPr>
        <w:ind w:left="47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AE7394">
      <w:start w:val="1"/>
      <w:numFmt w:val="lowerLetter"/>
      <w:lvlText w:val="%2"/>
      <w:lvlJc w:val="left"/>
      <w:pPr>
        <w:ind w:left="10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F63026">
      <w:start w:val="1"/>
      <w:numFmt w:val="lowerRoman"/>
      <w:lvlText w:val="%3"/>
      <w:lvlJc w:val="left"/>
      <w:pPr>
        <w:ind w:left="18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446752">
      <w:start w:val="1"/>
      <w:numFmt w:val="decimal"/>
      <w:lvlText w:val="%4"/>
      <w:lvlJc w:val="left"/>
      <w:pPr>
        <w:ind w:left="25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9CE0102">
      <w:start w:val="1"/>
      <w:numFmt w:val="lowerLetter"/>
      <w:lvlText w:val="%5"/>
      <w:lvlJc w:val="left"/>
      <w:pPr>
        <w:ind w:left="324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ACE862">
      <w:start w:val="1"/>
      <w:numFmt w:val="lowerRoman"/>
      <w:lvlText w:val="%6"/>
      <w:lvlJc w:val="left"/>
      <w:pPr>
        <w:ind w:left="396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04B1F2">
      <w:start w:val="1"/>
      <w:numFmt w:val="decimal"/>
      <w:lvlText w:val="%7"/>
      <w:lvlJc w:val="left"/>
      <w:pPr>
        <w:ind w:left="46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36ECF0">
      <w:start w:val="1"/>
      <w:numFmt w:val="lowerLetter"/>
      <w:lvlText w:val="%8"/>
      <w:lvlJc w:val="left"/>
      <w:pPr>
        <w:ind w:left="54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726F34">
      <w:start w:val="1"/>
      <w:numFmt w:val="lowerRoman"/>
      <w:lvlText w:val="%9"/>
      <w:lvlJc w:val="left"/>
      <w:pPr>
        <w:ind w:left="61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E9E"/>
    <w:rsid w:val="000C0E9E"/>
    <w:rsid w:val="0018529B"/>
    <w:rsid w:val="00286120"/>
    <w:rsid w:val="00361FF9"/>
    <w:rsid w:val="003B1D0A"/>
    <w:rsid w:val="005025DD"/>
    <w:rsid w:val="005E4554"/>
    <w:rsid w:val="00A315CE"/>
    <w:rsid w:val="00AC7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C7C57C98-F1C2-458F-8884-153597622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A315C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315CE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A315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315CE"/>
    <w:rPr>
      <w:rFonts w:ascii="Calibri" w:eastAsia="Calibri" w:hAnsi="Calibri" w:cs="Calibri"/>
      <w:color w:val="00000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361FF9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61FF9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&lt;4D6963726F736F667420576F7264202D2089CD90EC8EE8909497BF81798CA748509770817A2E646F63&gt;</vt:lpstr>
    </vt:vector>
  </TitlesOfParts>
  <Company>兵庫県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&lt;4D6963726F736F667420576F7264202D2089CD90EC8EE8909497BF81798CA748509770817A2E646F63&gt;</dc:title>
  <dc:subject/>
  <dc:creator>兵庫県</dc:creator>
  <cp:keywords/>
  <cp:lastModifiedBy>田中　寿樹</cp:lastModifiedBy>
  <cp:revision>2</cp:revision>
  <cp:lastPrinted>2020-06-29T07:15:00Z</cp:lastPrinted>
  <dcterms:created xsi:type="dcterms:W3CDTF">2024-02-13T06:45:00Z</dcterms:created>
  <dcterms:modified xsi:type="dcterms:W3CDTF">2024-02-13T06:45:00Z</dcterms:modified>
</cp:coreProperties>
</file>